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CEDED" w14:textId="4118D4CA" w:rsidR="00D83470" w:rsidRPr="005E6A2B" w:rsidRDefault="00D83470" w:rsidP="00D8347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Uchwała </w:t>
      </w:r>
      <w:r w:rsidR="00301D5B">
        <w:rPr>
          <w:rFonts w:ascii="Arial" w:hAnsi="Arial" w:cs="Arial"/>
          <w:b/>
          <w:sz w:val="28"/>
          <w:szCs w:val="28"/>
        </w:rPr>
        <w:t>n</w:t>
      </w:r>
      <w:r>
        <w:rPr>
          <w:rFonts w:ascii="Arial" w:hAnsi="Arial" w:cs="Arial"/>
          <w:b/>
          <w:sz w:val="28"/>
          <w:szCs w:val="28"/>
        </w:rPr>
        <w:t>r …/…/202</w:t>
      </w:r>
      <w:r w:rsidR="00F609FF">
        <w:rPr>
          <w:rFonts w:ascii="Arial" w:hAnsi="Arial" w:cs="Arial"/>
          <w:b/>
          <w:sz w:val="28"/>
          <w:szCs w:val="28"/>
        </w:rPr>
        <w:t>2</w:t>
      </w:r>
    </w:p>
    <w:p w14:paraId="2F1084CD" w14:textId="77777777" w:rsidR="00D83470" w:rsidRPr="005E6A2B" w:rsidRDefault="00D83470" w:rsidP="00D8347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E6A2B">
        <w:rPr>
          <w:rFonts w:ascii="Arial" w:hAnsi="Arial" w:cs="Arial"/>
          <w:b/>
          <w:sz w:val="28"/>
          <w:szCs w:val="28"/>
        </w:rPr>
        <w:t>Rady Powiatu w Ostródzie</w:t>
      </w:r>
    </w:p>
    <w:p w14:paraId="27C36EF0" w14:textId="7F21D0CA" w:rsidR="00D83470" w:rsidRPr="006F3A45" w:rsidRDefault="00D83470" w:rsidP="00D8347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z dnia 29 grudnia </w:t>
      </w:r>
      <w:r w:rsidRPr="005E6A2B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2</w:t>
      </w:r>
      <w:r w:rsidR="00F609FF">
        <w:rPr>
          <w:rFonts w:ascii="Arial" w:hAnsi="Arial" w:cs="Arial"/>
          <w:b/>
          <w:sz w:val="28"/>
          <w:szCs w:val="28"/>
        </w:rPr>
        <w:t>2</w:t>
      </w:r>
      <w:r w:rsidRPr="005E6A2B">
        <w:rPr>
          <w:rFonts w:ascii="Arial" w:hAnsi="Arial" w:cs="Arial"/>
          <w:b/>
          <w:sz w:val="28"/>
          <w:szCs w:val="28"/>
        </w:rPr>
        <w:t xml:space="preserve"> r.</w:t>
      </w:r>
    </w:p>
    <w:p w14:paraId="0F83A516" w14:textId="77777777" w:rsidR="00D83470" w:rsidRDefault="00D83470" w:rsidP="00D83470">
      <w:pPr>
        <w:spacing w:line="360" w:lineRule="auto"/>
        <w:rPr>
          <w:rFonts w:ascii="Arial" w:hAnsi="Arial" w:cs="Arial"/>
        </w:rPr>
      </w:pPr>
    </w:p>
    <w:p w14:paraId="486103CD" w14:textId="5CABDF08" w:rsidR="00D83470" w:rsidRPr="006F3A45" w:rsidRDefault="00D83470" w:rsidP="00D83470">
      <w:pPr>
        <w:spacing w:line="360" w:lineRule="auto"/>
        <w:rPr>
          <w:rFonts w:ascii="Arial" w:hAnsi="Arial" w:cs="Arial"/>
          <w:b/>
          <w:i/>
        </w:rPr>
      </w:pPr>
      <w:r w:rsidRPr="006F3A45">
        <w:rPr>
          <w:rFonts w:ascii="Arial" w:hAnsi="Arial" w:cs="Arial"/>
          <w:b/>
          <w:i/>
        </w:rPr>
        <w:t>w sprawie zatwierdzenia planów pracy komisji Rady Powiatu na 20</w:t>
      </w:r>
      <w:r>
        <w:rPr>
          <w:rFonts w:ascii="Arial" w:hAnsi="Arial" w:cs="Arial"/>
          <w:b/>
          <w:i/>
        </w:rPr>
        <w:t>2</w:t>
      </w:r>
      <w:r w:rsidR="00F609FF">
        <w:rPr>
          <w:rFonts w:ascii="Arial" w:hAnsi="Arial" w:cs="Arial"/>
          <w:b/>
          <w:i/>
        </w:rPr>
        <w:t>3</w:t>
      </w:r>
      <w:r>
        <w:rPr>
          <w:rFonts w:ascii="Arial" w:hAnsi="Arial" w:cs="Arial"/>
          <w:b/>
          <w:i/>
        </w:rPr>
        <w:t xml:space="preserve"> rok</w:t>
      </w:r>
    </w:p>
    <w:p w14:paraId="4CDB9BE6" w14:textId="77777777" w:rsidR="00D83470" w:rsidRDefault="00D83470" w:rsidP="00D83470">
      <w:pPr>
        <w:spacing w:line="360" w:lineRule="auto"/>
        <w:rPr>
          <w:rFonts w:ascii="Arial" w:hAnsi="Arial" w:cs="Arial"/>
        </w:rPr>
      </w:pPr>
    </w:p>
    <w:p w14:paraId="21C08243" w14:textId="247E2963" w:rsidR="00D83470" w:rsidRDefault="00F609FF" w:rsidP="00F609FF">
      <w:pPr>
        <w:spacing w:line="360" w:lineRule="auto"/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17 ust. 2 ustawy z dnia 5 czerwca 1998 r. o samorządzie powiatowym (Dz.U. z 2022 r., poz. 1526) oraz § 45 ust.2 i 3 Statutu Powiatu Ostródzkiego stanowiącego załącznik do uchwały nr XXVIII/263/2022 Rady Powiatu w Ostródzie z dnia 25 marca 2022 r. w sprawie uchwalenia Statutu Powiatu </w:t>
      </w:r>
      <w:bookmarkStart w:id="0" w:name="_Hlk118788085"/>
      <w:r>
        <w:rPr>
          <w:rFonts w:ascii="Arial" w:hAnsi="Arial" w:cs="Arial"/>
        </w:rPr>
        <w:t>Ostródzkiego (Dz. Urz. Woj. War.-Maz. z 2022 r. poz. 2222)</w:t>
      </w:r>
      <w:bookmarkEnd w:id="0"/>
    </w:p>
    <w:p w14:paraId="7151F5DD" w14:textId="24DC50F6" w:rsidR="00D83470" w:rsidRPr="006F3A45" w:rsidRDefault="00D83470" w:rsidP="00D83470">
      <w:pPr>
        <w:spacing w:line="360" w:lineRule="auto"/>
        <w:rPr>
          <w:rFonts w:ascii="Arial" w:hAnsi="Arial" w:cs="Arial"/>
          <w:b/>
        </w:rPr>
      </w:pPr>
      <w:r w:rsidRPr="006F3A45">
        <w:rPr>
          <w:rFonts w:ascii="Arial" w:hAnsi="Arial" w:cs="Arial"/>
          <w:b/>
        </w:rPr>
        <w:t xml:space="preserve"> uchwala</w:t>
      </w:r>
      <w:r w:rsidR="00F609FF">
        <w:rPr>
          <w:rFonts w:ascii="Arial" w:hAnsi="Arial" w:cs="Arial"/>
          <w:b/>
        </w:rPr>
        <w:t xml:space="preserve"> się</w:t>
      </w:r>
      <w:r>
        <w:rPr>
          <w:rFonts w:ascii="Arial" w:hAnsi="Arial" w:cs="Arial"/>
          <w:b/>
        </w:rPr>
        <w:t>,</w:t>
      </w:r>
      <w:r w:rsidRPr="006F3A45">
        <w:rPr>
          <w:rFonts w:ascii="Arial" w:hAnsi="Arial" w:cs="Arial"/>
          <w:b/>
        </w:rPr>
        <w:t xml:space="preserve"> co następuje:</w:t>
      </w:r>
    </w:p>
    <w:p w14:paraId="705221F5" w14:textId="77777777" w:rsidR="00D83470" w:rsidRDefault="00D83470" w:rsidP="00D83470">
      <w:pPr>
        <w:rPr>
          <w:rFonts w:ascii="Arial" w:hAnsi="Arial" w:cs="Arial"/>
        </w:rPr>
      </w:pPr>
    </w:p>
    <w:p w14:paraId="19EDABD1" w14:textId="77777777" w:rsidR="00D83470" w:rsidRPr="006F3A45" w:rsidRDefault="00D83470" w:rsidP="00D83470">
      <w:pPr>
        <w:spacing w:line="360" w:lineRule="auto"/>
        <w:jc w:val="center"/>
        <w:rPr>
          <w:rFonts w:ascii="Arial" w:hAnsi="Arial" w:cs="Arial"/>
          <w:b/>
        </w:rPr>
      </w:pPr>
      <w:r w:rsidRPr="006F3A45">
        <w:rPr>
          <w:rFonts w:ascii="Arial" w:hAnsi="Arial" w:cs="Arial"/>
          <w:b/>
        </w:rPr>
        <w:t>§ 1</w:t>
      </w:r>
    </w:p>
    <w:p w14:paraId="4DE5357C" w14:textId="0D057F89" w:rsidR="00D83470" w:rsidRDefault="00D83470" w:rsidP="00D8347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Zatwierdza się plany pracy komisji Rady Powiatu na rok 202</w:t>
      </w:r>
      <w:r w:rsidR="00F609F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w brzmieniu stanowiącym załączniki do uchwały od Nr 1 do Nr 4.</w:t>
      </w:r>
    </w:p>
    <w:p w14:paraId="6D41B79A" w14:textId="77777777" w:rsidR="00D83470" w:rsidRDefault="00D83470" w:rsidP="00D83470">
      <w:pPr>
        <w:spacing w:line="360" w:lineRule="auto"/>
        <w:rPr>
          <w:rFonts w:ascii="Arial" w:hAnsi="Arial" w:cs="Arial"/>
        </w:rPr>
      </w:pPr>
    </w:p>
    <w:p w14:paraId="0D2D7BD2" w14:textId="77777777" w:rsidR="00D83470" w:rsidRPr="006F3A45" w:rsidRDefault="00D83470" w:rsidP="00D83470">
      <w:pPr>
        <w:spacing w:line="360" w:lineRule="auto"/>
        <w:jc w:val="center"/>
        <w:rPr>
          <w:rFonts w:ascii="Arial" w:hAnsi="Arial" w:cs="Arial"/>
          <w:b/>
        </w:rPr>
      </w:pPr>
      <w:r w:rsidRPr="006F3A45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 xml:space="preserve"> </w:t>
      </w:r>
      <w:r w:rsidRPr="006F3A45">
        <w:rPr>
          <w:rFonts w:ascii="Arial" w:hAnsi="Arial" w:cs="Arial"/>
          <w:b/>
        </w:rPr>
        <w:t>2</w:t>
      </w:r>
    </w:p>
    <w:p w14:paraId="24F3D7EB" w14:textId="77777777" w:rsidR="00D83470" w:rsidRDefault="00D83470" w:rsidP="00D8347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 i podlega podaniu do publicznej wiadomości.</w:t>
      </w:r>
    </w:p>
    <w:p w14:paraId="39AF27CA" w14:textId="77777777" w:rsidR="00D83470" w:rsidRDefault="00D83470" w:rsidP="00D8347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Pr="00590725">
        <w:rPr>
          <w:rFonts w:ascii="Arial" w:hAnsi="Arial" w:cs="Arial"/>
          <w:b/>
        </w:rPr>
        <w:lastRenderedPageBreak/>
        <w:t>UZASADNIENIE</w:t>
      </w:r>
    </w:p>
    <w:p w14:paraId="0F964CEC" w14:textId="77777777" w:rsidR="00D83470" w:rsidRPr="00590725" w:rsidRDefault="00D83470" w:rsidP="00D83470">
      <w:pPr>
        <w:spacing w:line="360" w:lineRule="auto"/>
        <w:jc w:val="both"/>
        <w:rPr>
          <w:rFonts w:ascii="Arial" w:hAnsi="Arial" w:cs="Arial"/>
          <w:b/>
        </w:rPr>
      </w:pPr>
    </w:p>
    <w:p w14:paraId="070ECCB2" w14:textId="3DD1628F" w:rsidR="00D83470" w:rsidRPr="00A4203D" w:rsidRDefault="00D83470" w:rsidP="00D8347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17 ust. 2 ustawy z dnia 5 czerwca 1998 r. o samorządzie powiatowym oraz § </w:t>
      </w:r>
      <w:r w:rsidR="00F609FF">
        <w:rPr>
          <w:rFonts w:ascii="Arial" w:hAnsi="Arial" w:cs="Arial"/>
        </w:rPr>
        <w:t>45</w:t>
      </w:r>
      <w:r>
        <w:rPr>
          <w:rFonts w:ascii="Arial" w:hAnsi="Arial" w:cs="Arial"/>
        </w:rPr>
        <w:t xml:space="preserve"> ust. 2 </w:t>
      </w:r>
      <w:r w:rsidR="00F609FF">
        <w:rPr>
          <w:rFonts w:ascii="Arial" w:hAnsi="Arial" w:cs="Arial"/>
        </w:rPr>
        <w:t xml:space="preserve"> i  3</w:t>
      </w:r>
      <w:r w:rsidR="00D259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Statutu Powiatu Ostródzkiego, komisje podlegają Radzie Powiatu </w:t>
      </w:r>
      <w:r w:rsidR="00D2599E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całym zakresie swojej działalności, przedkładają jej swoje plany pracy i sprawozdania </w:t>
      </w:r>
      <w:r w:rsidR="00D2599E">
        <w:rPr>
          <w:rFonts w:ascii="Arial" w:hAnsi="Arial" w:cs="Arial"/>
        </w:rPr>
        <w:br/>
      </w:r>
      <w:r>
        <w:rPr>
          <w:rFonts w:ascii="Arial" w:hAnsi="Arial" w:cs="Arial"/>
        </w:rPr>
        <w:t>z działalności.</w:t>
      </w:r>
      <w:r w:rsidR="00F609FF">
        <w:rPr>
          <w:rFonts w:ascii="Arial" w:hAnsi="Arial" w:cs="Arial"/>
        </w:rPr>
        <w:t xml:space="preserve"> Komisje przedstawiają Radzie projekty planów do końca roku poprzedzającego rok, którego dotyczą te plany.</w:t>
      </w:r>
    </w:p>
    <w:p w14:paraId="5DCF7E03" w14:textId="77777777" w:rsidR="00D83470" w:rsidRDefault="00D83470" w:rsidP="00D83470">
      <w:pPr>
        <w:ind w:left="6379"/>
        <w:sectPr w:rsidR="00D83470" w:rsidSect="00C641D2">
          <w:pgSz w:w="11906" w:h="16838"/>
          <w:pgMar w:top="1417" w:right="1134" w:bottom="1417" w:left="1134" w:header="709" w:footer="709" w:gutter="0"/>
          <w:cols w:space="708"/>
          <w:titlePg/>
          <w:docGrid w:linePitch="360"/>
        </w:sectPr>
      </w:pPr>
      <w:r>
        <w:br w:type="page"/>
      </w:r>
    </w:p>
    <w:p w14:paraId="4AC73E02" w14:textId="77777777" w:rsidR="00BD248D" w:rsidRPr="00BD248D" w:rsidRDefault="00BD248D" w:rsidP="00BD248D">
      <w:pPr>
        <w:ind w:left="6379"/>
        <w:rPr>
          <w:rFonts w:ascii="Arial" w:eastAsia="Calibri" w:hAnsi="Arial" w:cs="Arial"/>
          <w:sz w:val="20"/>
          <w:szCs w:val="20"/>
          <w:lang w:eastAsia="en-US"/>
        </w:rPr>
      </w:pPr>
      <w:r w:rsidRPr="00BD248D">
        <w:rPr>
          <w:rFonts w:ascii="Arial" w:eastAsia="Calibri" w:hAnsi="Arial" w:cs="Arial"/>
          <w:sz w:val="20"/>
          <w:szCs w:val="20"/>
          <w:lang w:eastAsia="en-US"/>
        </w:rPr>
        <w:lastRenderedPageBreak/>
        <w:t>Załącznik Nr 1</w:t>
      </w:r>
    </w:p>
    <w:p w14:paraId="58A2B8B4" w14:textId="6A8E5310" w:rsidR="00BD248D" w:rsidRPr="00BD248D" w:rsidRDefault="00BD248D" w:rsidP="00BD248D">
      <w:pPr>
        <w:ind w:left="6379"/>
        <w:rPr>
          <w:rFonts w:ascii="Arial" w:eastAsia="Calibri" w:hAnsi="Arial" w:cs="Arial"/>
          <w:sz w:val="20"/>
          <w:szCs w:val="20"/>
          <w:lang w:eastAsia="en-US"/>
        </w:rPr>
      </w:pPr>
      <w:r w:rsidRPr="00BD248D">
        <w:rPr>
          <w:rFonts w:ascii="Arial" w:eastAsia="Calibri" w:hAnsi="Arial" w:cs="Arial"/>
          <w:sz w:val="20"/>
          <w:szCs w:val="20"/>
          <w:lang w:eastAsia="en-US"/>
        </w:rPr>
        <w:t xml:space="preserve">do uchwały  </w:t>
      </w:r>
      <w:r w:rsidR="00301D5B">
        <w:rPr>
          <w:rFonts w:ascii="Arial" w:eastAsia="Calibri" w:hAnsi="Arial" w:cs="Arial"/>
          <w:sz w:val="20"/>
          <w:szCs w:val="20"/>
          <w:lang w:eastAsia="en-US"/>
        </w:rPr>
        <w:t>n</w:t>
      </w:r>
      <w:r w:rsidRPr="00BD248D">
        <w:rPr>
          <w:rFonts w:ascii="Arial" w:eastAsia="Calibri" w:hAnsi="Arial" w:cs="Arial"/>
          <w:sz w:val="20"/>
          <w:szCs w:val="20"/>
          <w:lang w:eastAsia="en-US"/>
        </w:rPr>
        <w:t>r …/…/2022</w:t>
      </w:r>
    </w:p>
    <w:p w14:paraId="7594B365" w14:textId="77777777" w:rsidR="00BD248D" w:rsidRPr="00BD248D" w:rsidRDefault="00BD248D" w:rsidP="00BD248D">
      <w:pPr>
        <w:ind w:left="6379"/>
        <w:rPr>
          <w:rFonts w:ascii="Arial" w:eastAsia="Calibri" w:hAnsi="Arial" w:cs="Arial"/>
          <w:sz w:val="20"/>
          <w:szCs w:val="20"/>
          <w:lang w:eastAsia="en-US"/>
        </w:rPr>
      </w:pPr>
      <w:r w:rsidRPr="00BD248D">
        <w:rPr>
          <w:rFonts w:ascii="Arial" w:eastAsia="Calibri" w:hAnsi="Arial" w:cs="Arial"/>
          <w:sz w:val="20"/>
          <w:szCs w:val="20"/>
          <w:lang w:eastAsia="en-US"/>
        </w:rPr>
        <w:t>Rady Powiatu w Ostródzie</w:t>
      </w:r>
    </w:p>
    <w:p w14:paraId="64B31A02" w14:textId="790367DE" w:rsidR="00BD248D" w:rsidRPr="00BD248D" w:rsidRDefault="00BD248D" w:rsidP="00BD248D">
      <w:pPr>
        <w:ind w:left="6379"/>
        <w:rPr>
          <w:rFonts w:ascii="Arial" w:eastAsia="Calibri" w:hAnsi="Arial" w:cs="Arial"/>
          <w:sz w:val="20"/>
          <w:szCs w:val="20"/>
          <w:lang w:eastAsia="en-US"/>
        </w:rPr>
      </w:pPr>
      <w:r w:rsidRPr="00BD248D">
        <w:rPr>
          <w:rFonts w:ascii="Arial" w:eastAsia="Calibri" w:hAnsi="Arial" w:cs="Arial"/>
          <w:sz w:val="20"/>
          <w:szCs w:val="20"/>
          <w:lang w:eastAsia="en-US"/>
        </w:rPr>
        <w:t>z dnia ……</w:t>
      </w:r>
      <w:r w:rsidR="002825DA">
        <w:rPr>
          <w:rFonts w:ascii="Arial" w:eastAsia="Calibri" w:hAnsi="Arial" w:cs="Arial"/>
          <w:sz w:val="20"/>
          <w:szCs w:val="20"/>
          <w:lang w:eastAsia="en-US"/>
        </w:rPr>
        <w:t>grudnia</w:t>
      </w:r>
      <w:r w:rsidRPr="00BD248D">
        <w:rPr>
          <w:rFonts w:ascii="Arial" w:eastAsia="Calibri" w:hAnsi="Arial" w:cs="Arial"/>
          <w:sz w:val="20"/>
          <w:szCs w:val="20"/>
          <w:lang w:eastAsia="en-US"/>
        </w:rPr>
        <w:t xml:space="preserve"> 2022 r.</w:t>
      </w:r>
    </w:p>
    <w:p w14:paraId="45F9A35B" w14:textId="77777777" w:rsidR="00BD248D" w:rsidRPr="00BD248D" w:rsidRDefault="00BD248D" w:rsidP="00BD248D">
      <w:pPr>
        <w:ind w:left="6379"/>
        <w:rPr>
          <w:rFonts w:ascii="Arial" w:eastAsia="Calibri" w:hAnsi="Arial" w:cs="Arial"/>
          <w:sz w:val="20"/>
          <w:szCs w:val="20"/>
          <w:lang w:eastAsia="en-US"/>
        </w:rPr>
      </w:pPr>
    </w:p>
    <w:p w14:paraId="14FCB1BA" w14:textId="77777777" w:rsidR="00BD248D" w:rsidRPr="00BD248D" w:rsidRDefault="00BD248D" w:rsidP="00BD248D">
      <w:pPr>
        <w:ind w:left="6379"/>
        <w:rPr>
          <w:rFonts w:ascii="Arial" w:eastAsia="Calibri" w:hAnsi="Arial" w:cs="Arial"/>
          <w:sz w:val="20"/>
          <w:szCs w:val="20"/>
          <w:lang w:eastAsia="en-US"/>
        </w:rPr>
      </w:pPr>
    </w:p>
    <w:p w14:paraId="3D3AF3FA" w14:textId="77777777" w:rsidR="00BD248D" w:rsidRPr="00BD248D" w:rsidRDefault="00BD248D" w:rsidP="00BD248D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D248D">
        <w:rPr>
          <w:rFonts w:ascii="Arial" w:eastAsia="Calibri" w:hAnsi="Arial" w:cs="Arial"/>
          <w:b/>
          <w:sz w:val="22"/>
          <w:szCs w:val="22"/>
          <w:lang w:eastAsia="en-US"/>
        </w:rPr>
        <w:t>Plan pracy</w:t>
      </w:r>
    </w:p>
    <w:p w14:paraId="19AE9BA2" w14:textId="77777777" w:rsidR="00BD248D" w:rsidRPr="00BD248D" w:rsidRDefault="00BD248D" w:rsidP="00BD248D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D248D">
        <w:rPr>
          <w:rFonts w:ascii="Arial" w:eastAsia="Calibri" w:hAnsi="Arial" w:cs="Arial"/>
          <w:b/>
          <w:sz w:val="22"/>
          <w:szCs w:val="22"/>
          <w:lang w:eastAsia="en-US"/>
        </w:rPr>
        <w:t>Komisji Budżetu i Gospodarki</w:t>
      </w:r>
    </w:p>
    <w:tbl>
      <w:tblPr>
        <w:tblStyle w:val="Tabela-Siatka"/>
        <w:tblpPr w:leftFromText="141" w:rightFromText="141" w:vertAnchor="page" w:horzAnchor="margin" w:tblpXSpec="center" w:tblpY="4261"/>
        <w:tblW w:w="9889" w:type="dxa"/>
        <w:tblLook w:val="04A0" w:firstRow="1" w:lastRow="0" w:firstColumn="1" w:lastColumn="0" w:noHBand="0" w:noVBand="1"/>
      </w:tblPr>
      <w:tblGrid>
        <w:gridCol w:w="562"/>
        <w:gridCol w:w="5075"/>
        <w:gridCol w:w="2976"/>
        <w:gridCol w:w="1276"/>
      </w:tblGrid>
      <w:tr w:rsidR="00BD248D" w:rsidRPr="00BD248D" w14:paraId="56685281" w14:textId="77777777" w:rsidTr="00837486">
        <w:tc>
          <w:tcPr>
            <w:tcW w:w="562" w:type="dxa"/>
          </w:tcPr>
          <w:p w14:paraId="5A955936" w14:textId="77777777" w:rsidR="00BD248D" w:rsidRPr="00BD248D" w:rsidRDefault="00BD248D" w:rsidP="00BD248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075" w:type="dxa"/>
          </w:tcPr>
          <w:p w14:paraId="2E8C51C6" w14:textId="77777777" w:rsidR="00BD248D" w:rsidRPr="00BD248D" w:rsidRDefault="00BD248D" w:rsidP="00BD248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Tematyka</w:t>
            </w:r>
          </w:p>
        </w:tc>
        <w:tc>
          <w:tcPr>
            <w:tcW w:w="2976" w:type="dxa"/>
          </w:tcPr>
          <w:p w14:paraId="5829D4A5" w14:textId="77777777" w:rsidR="00BD248D" w:rsidRPr="00BD248D" w:rsidRDefault="00BD248D" w:rsidP="00BD248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Zaproszeni goście</w:t>
            </w:r>
          </w:p>
        </w:tc>
        <w:tc>
          <w:tcPr>
            <w:tcW w:w="1276" w:type="dxa"/>
          </w:tcPr>
          <w:p w14:paraId="57CFB53A" w14:textId="77777777" w:rsidR="00BD248D" w:rsidRPr="00BD248D" w:rsidRDefault="00BD248D" w:rsidP="00BD248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Termin</w:t>
            </w:r>
          </w:p>
        </w:tc>
      </w:tr>
      <w:tr w:rsidR="00BD248D" w:rsidRPr="00BD248D" w14:paraId="54300A26" w14:textId="77777777" w:rsidTr="00837486">
        <w:tc>
          <w:tcPr>
            <w:tcW w:w="562" w:type="dxa"/>
            <w:vAlign w:val="center"/>
          </w:tcPr>
          <w:p w14:paraId="7B31EFEF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075" w:type="dxa"/>
          </w:tcPr>
          <w:p w14:paraId="45CE9232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Sprawozdanie z działalności Komisji w 2022 roku.</w:t>
            </w:r>
          </w:p>
          <w:p w14:paraId="20CB5112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2F1EF44" w14:textId="574B0C40" w:rsidR="00BD248D" w:rsidRPr="00BD248D" w:rsidRDefault="00BD248D" w:rsidP="00BD248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Informacja na temat inwestycji i remontów </w:t>
            </w:r>
            <w:r w:rsidR="00D2599E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 drogach powiatowych w 2022 r. oraz planowanych w 2023 r.</w:t>
            </w:r>
          </w:p>
          <w:p w14:paraId="0674C15F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482B1FCB" w14:textId="7521E37D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Realizacja powiatowych zadań inwestycyjnych </w:t>
            </w:r>
            <w:r w:rsidR="00D2599E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w 2022 r. oraz planowanych w 2023 r. </w:t>
            </w:r>
          </w:p>
          <w:p w14:paraId="396F971F" w14:textId="17A8FD8F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Pozyskiwanie przez Wydział Inwestycji i Rozwoju Lokalnego środków zewnętrznych.</w:t>
            </w:r>
          </w:p>
        </w:tc>
        <w:tc>
          <w:tcPr>
            <w:tcW w:w="2976" w:type="dxa"/>
          </w:tcPr>
          <w:p w14:paraId="09055B14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D83C770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386DDDE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Dyrektor ZDP w Ostródzie</w:t>
            </w:r>
          </w:p>
          <w:p w14:paraId="57FA60BE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B5E43B9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A58DCDC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E1DB6CB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Naczelnik Wydziału </w:t>
            </w:r>
            <w:r w:rsidRPr="00BD248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Inwestycji i Rozwoju Lokalnego</w:t>
            </w:r>
          </w:p>
        </w:tc>
        <w:tc>
          <w:tcPr>
            <w:tcW w:w="1276" w:type="dxa"/>
            <w:vAlign w:val="center"/>
          </w:tcPr>
          <w:p w14:paraId="44FA5F8A" w14:textId="77777777" w:rsidR="00BD248D" w:rsidRPr="00BD248D" w:rsidRDefault="00BD248D" w:rsidP="00BD248D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I kwartał</w:t>
            </w:r>
          </w:p>
        </w:tc>
      </w:tr>
      <w:tr w:rsidR="00BD248D" w:rsidRPr="00BD248D" w14:paraId="5D321A2E" w14:textId="77777777" w:rsidTr="00837486">
        <w:tc>
          <w:tcPr>
            <w:tcW w:w="562" w:type="dxa"/>
            <w:vAlign w:val="center"/>
          </w:tcPr>
          <w:p w14:paraId="5202258D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075" w:type="dxa"/>
            <w:vAlign w:val="center"/>
          </w:tcPr>
          <w:p w14:paraId="37677295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Sprawozdanie z działalności Powiatowego Centrum Pomocy Rodzinie w Ostródzie za 2022 rok. </w:t>
            </w:r>
          </w:p>
          <w:p w14:paraId="16A3883C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AAE31ED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Sprawozdanie z realizacji „Rocznego programu współpracy Powiatu Ostródzkiego z Organizacjami Pozarządowymi oraz innymi podmiotami prowadzącymi działalność pożytku publicznego  na rok 2022”.</w:t>
            </w:r>
          </w:p>
          <w:p w14:paraId="27BE198E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42E728DD" w14:textId="49142134" w:rsidR="00BD248D" w:rsidRPr="00BD248D" w:rsidRDefault="00BD248D" w:rsidP="00301D5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Sprawozdanie z wykonania budżetu powiatu </w:t>
            </w:r>
            <w:r w:rsidR="00301D5B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za 2022 rok.</w:t>
            </w:r>
          </w:p>
        </w:tc>
        <w:tc>
          <w:tcPr>
            <w:tcW w:w="2976" w:type="dxa"/>
          </w:tcPr>
          <w:p w14:paraId="39177CAE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Dyrektor PCPR w Ostródzie</w:t>
            </w:r>
          </w:p>
          <w:p w14:paraId="5516E33F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6A18BF07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26552E6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42A15DA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Koordynator ds. współpracy </w:t>
            </w:r>
          </w:p>
          <w:p w14:paraId="2D950CEF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z sektorem pozarządowym</w:t>
            </w:r>
          </w:p>
          <w:p w14:paraId="4A1E0444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C967D91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45C0DDA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4A8C2682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DAE198C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Skarbnik Powiatu</w:t>
            </w:r>
          </w:p>
        </w:tc>
        <w:tc>
          <w:tcPr>
            <w:tcW w:w="1276" w:type="dxa"/>
            <w:vAlign w:val="center"/>
          </w:tcPr>
          <w:p w14:paraId="1B170546" w14:textId="77777777" w:rsidR="00BD248D" w:rsidRPr="00BD248D" w:rsidRDefault="00BD248D" w:rsidP="00BD248D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II kwartał</w:t>
            </w:r>
          </w:p>
        </w:tc>
      </w:tr>
      <w:tr w:rsidR="00BD248D" w:rsidRPr="00BD248D" w14:paraId="76600984" w14:textId="77777777" w:rsidTr="00837486">
        <w:tc>
          <w:tcPr>
            <w:tcW w:w="562" w:type="dxa"/>
            <w:vAlign w:val="center"/>
          </w:tcPr>
          <w:p w14:paraId="6623490D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075" w:type="dxa"/>
          </w:tcPr>
          <w:p w14:paraId="72B6589A" w14:textId="77777777" w:rsidR="00BD248D" w:rsidRPr="00BD248D" w:rsidRDefault="00BD248D" w:rsidP="00BD248D">
            <w:pPr>
              <w:rPr>
                <w:rFonts w:ascii="Arial" w:eastAsia="Calibri" w:hAnsi="Arial" w:cs="Arial"/>
                <w:color w:val="000000"/>
                <w:spacing w:val="-5"/>
                <w:sz w:val="22"/>
                <w:szCs w:val="28"/>
                <w:lang w:eastAsia="en-US"/>
              </w:rPr>
            </w:pPr>
            <w:r w:rsidRPr="00BD248D">
              <w:rPr>
                <w:rFonts w:ascii="Arial" w:eastAsia="Calibri" w:hAnsi="Arial" w:cs="Arial"/>
                <w:color w:val="000000"/>
                <w:spacing w:val="-5"/>
                <w:sz w:val="22"/>
                <w:szCs w:val="28"/>
                <w:lang w:eastAsia="en-US"/>
              </w:rPr>
              <w:t>Sytuacja finansowa Szpitala  w Ostródzie S.A.  Realizacja inwestycji.</w:t>
            </w:r>
          </w:p>
          <w:p w14:paraId="587206D4" w14:textId="77777777" w:rsidR="00BD248D" w:rsidRPr="00BD248D" w:rsidRDefault="00BD248D" w:rsidP="00BD248D">
            <w:pPr>
              <w:rPr>
                <w:rFonts w:ascii="Arial" w:eastAsia="Calibri" w:hAnsi="Arial" w:cs="Arial"/>
                <w:color w:val="000000"/>
                <w:spacing w:val="-5"/>
                <w:sz w:val="22"/>
                <w:szCs w:val="28"/>
                <w:lang w:eastAsia="en-US"/>
              </w:rPr>
            </w:pPr>
          </w:p>
          <w:p w14:paraId="297CC8A9" w14:textId="03F3C5F9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Sprawozdanie z wykonania budżetu powiatu </w:t>
            </w:r>
            <w:r w:rsidR="00D2599E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za I półrocze 2023 roku.</w:t>
            </w:r>
          </w:p>
          <w:p w14:paraId="332AC679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B0CE9F3" w14:textId="39FEA0B2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color w:val="000000"/>
                <w:spacing w:val="-5"/>
                <w:sz w:val="22"/>
                <w:szCs w:val="28"/>
                <w:lang w:eastAsia="en-US"/>
              </w:rPr>
              <w:t xml:space="preserve">Informacja o rynku pracy w Powiecie Ostródzkim </w:t>
            </w:r>
            <w:r w:rsidR="00D2599E">
              <w:rPr>
                <w:rFonts w:ascii="Arial" w:eastAsia="Calibri" w:hAnsi="Arial" w:cs="Arial"/>
                <w:color w:val="000000"/>
                <w:spacing w:val="-5"/>
                <w:sz w:val="22"/>
                <w:szCs w:val="28"/>
                <w:lang w:eastAsia="en-US"/>
              </w:rPr>
              <w:br/>
            </w:r>
            <w:r w:rsidRPr="00BD248D">
              <w:rPr>
                <w:rFonts w:ascii="Arial" w:eastAsia="Calibri" w:hAnsi="Arial" w:cs="Arial"/>
                <w:color w:val="000000"/>
                <w:spacing w:val="-5"/>
                <w:sz w:val="22"/>
                <w:szCs w:val="28"/>
                <w:lang w:eastAsia="en-US"/>
              </w:rPr>
              <w:t>w pierwszym półroczu 2023 roku.</w:t>
            </w:r>
          </w:p>
        </w:tc>
        <w:tc>
          <w:tcPr>
            <w:tcW w:w="2976" w:type="dxa"/>
          </w:tcPr>
          <w:p w14:paraId="0977C887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Prezes Zarządu Szpitala </w:t>
            </w: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  <w:t>w Ostródzie S.A.</w:t>
            </w:r>
          </w:p>
          <w:p w14:paraId="53548DD4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6DD1CCFD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Skarbnik Powiatu</w:t>
            </w:r>
          </w:p>
          <w:p w14:paraId="24B1F0FC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976BCC0" w14:textId="77777777" w:rsidR="00BD248D" w:rsidRPr="00BD248D" w:rsidRDefault="00BD248D" w:rsidP="00BD248D">
            <w:pPr>
              <w:rPr>
                <w:rFonts w:ascii="Arial" w:eastAsia="Calibri" w:hAnsi="Arial" w:cs="Arial"/>
                <w:color w:val="000000"/>
                <w:spacing w:val="-5"/>
                <w:sz w:val="22"/>
                <w:szCs w:val="28"/>
                <w:lang w:eastAsia="en-US"/>
              </w:rPr>
            </w:pPr>
          </w:p>
          <w:p w14:paraId="3B33FD59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color w:val="000000"/>
                <w:spacing w:val="-5"/>
                <w:sz w:val="22"/>
                <w:szCs w:val="28"/>
                <w:lang w:eastAsia="en-US"/>
              </w:rPr>
              <w:t>Dyrektor Powiatowego Urzędu Pracy w Ostródzie</w:t>
            </w:r>
          </w:p>
        </w:tc>
        <w:tc>
          <w:tcPr>
            <w:tcW w:w="1276" w:type="dxa"/>
            <w:vAlign w:val="center"/>
          </w:tcPr>
          <w:p w14:paraId="548B12E0" w14:textId="77777777" w:rsidR="00BD248D" w:rsidRPr="00BD248D" w:rsidRDefault="00BD248D" w:rsidP="00BD248D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III kwartał</w:t>
            </w:r>
          </w:p>
        </w:tc>
      </w:tr>
      <w:tr w:rsidR="00BD248D" w:rsidRPr="00BD248D" w14:paraId="54F994FC" w14:textId="77777777" w:rsidTr="00837486">
        <w:tc>
          <w:tcPr>
            <w:tcW w:w="562" w:type="dxa"/>
            <w:vAlign w:val="center"/>
          </w:tcPr>
          <w:p w14:paraId="5D5A0D9B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075" w:type="dxa"/>
          </w:tcPr>
          <w:p w14:paraId="62C8C880" w14:textId="3D2BE05C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Zaopiniowanie projektu budżetu powiatu </w:t>
            </w:r>
            <w:r w:rsidR="00D2599E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 2024 rok.</w:t>
            </w:r>
          </w:p>
          <w:p w14:paraId="4BC0C47F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D3F087D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Opracowanie planu pracy Komisji na 2024 rok.</w:t>
            </w:r>
          </w:p>
        </w:tc>
        <w:tc>
          <w:tcPr>
            <w:tcW w:w="2976" w:type="dxa"/>
          </w:tcPr>
          <w:p w14:paraId="363580C6" w14:textId="77777777" w:rsidR="00BD248D" w:rsidRPr="00BD248D" w:rsidRDefault="00BD248D" w:rsidP="00BD248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Skarbnik Powiatu</w:t>
            </w:r>
          </w:p>
        </w:tc>
        <w:tc>
          <w:tcPr>
            <w:tcW w:w="1276" w:type="dxa"/>
            <w:vAlign w:val="center"/>
          </w:tcPr>
          <w:p w14:paraId="3D99EBD8" w14:textId="77777777" w:rsidR="00BD248D" w:rsidRPr="00BD248D" w:rsidRDefault="00BD248D" w:rsidP="00BD248D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D24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IV kwartał</w:t>
            </w:r>
          </w:p>
        </w:tc>
      </w:tr>
    </w:tbl>
    <w:p w14:paraId="05D56762" w14:textId="77777777" w:rsidR="00BD248D" w:rsidRPr="00BD248D" w:rsidRDefault="00BD248D" w:rsidP="00BD248D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D248D">
        <w:rPr>
          <w:rFonts w:ascii="Arial" w:eastAsia="Calibri" w:hAnsi="Arial" w:cs="Arial"/>
          <w:b/>
          <w:sz w:val="22"/>
          <w:szCs w:val="22"/>
          <w:lang w:eastAsia="en-US"/>
        </w:rPr>
        <w:t>na 2023 rok</w:t>
      </w:r>
    </w:p>
    <w:p w14:paraId="6A0BA68B" w14:textId="3F47A521" w:rsidR="00A10800" w:rsidRDefault="00A10800"/>
    <w:p w14:paraId="3A96B602" w14:textId="2AB39A47" w:rsidR="00BD248D" w:rsidRDefault="00BD248D"/>
    <w:p w14:paraId="47325867" w14:textId="7176539D" w:rsidR="00BD248D" w:rsidRPr="00BD248D" w:rsidRDefault="00BD248D" w:rsidP="00BD248D"/>
    <w:p w14:paraId="637292F6" w14:textId="3D7CDAFB" w:rsidR="00BD248D" w:rsidRPr="00BD248D" w:rsidRDefault="00BD248D" w:rsidP="00BD248D"/>
    <w:p w14:paraId="79E9B36F" w14:textId="2BBDC050" w:rsidR="00BD248D" w:rsidRDefault="00BD248D" w:rsidP="00BD248D">
      <w:pPr>
        <w:tabs>
          <w:tab w:val="left" w:pos="6150"/>
        </w:tabs>
      </w:pPr>
      <w:r>
        <w:tab/>
      </w:r>
    </w:p>
    <w:p w14:paraId="29878A51" w14:textId="77777777" w:rsidR="00BD248D" w:rsidRDefault="00BD248D">
      <w:pPr>
        <w:spacing w:after="160" w:line="259" w:lineRule="auto"/>
      </w:pPr>
      <w:r>
        <w:br w:type="page"/>
      </w:r>
    </w:p>
    <w:p w14:paraId="34796239" w14:textId="77777777" w:rsidR="00BD248D" w:rsidRPr="00BD248D" w:rsidRDefault="00BD248D" w:rsidP="00BD248D">
      <w:pPr>
        <w:shd w:val="clear" w:color="auto" w:fill="FFFFFF"/>
        <w:ind w:left="6663"/>
        <w:rPr>
          <w:rFonts w:ascii="Arial" w:hAnsi="Arial" w:cs="Arial"/>
          <w:bCs/>
          <w:color w:val="000000"/>
          <w:sz w:val="20"/>
          <w:szCs w:val="20"/>
        </w:rPr>
      </w:pPr>
      <w:r w:rsidRPr="00BD248D">
        <w:rPr>
          <w:rFonts w:ascii="Arial" w:hAnsi="Arial" w:cs="Arial"/>
          <w:bCs/>
          <w:color w:val="000000"/>
          <w:sz w:val="20"/>
          <w:szCs w:val="20"/>
        </w:rPr>
        <w:lastRenderedPageBreak/>
        <w:t>Załącznik Nr 2</w:t>
      </w:r>
    </w:p>
    <w:p w14:paraId="2FB9F568" w14:textId="5FB927B0" w:rsidR="00BD248D" w:rsidRPr="00BD248D" w:rsidRDefault="00BD248D" w:rsidP="00BD248D">
      <w:pPr>
        <w:shd w:val="clear" w:color="auto" w:fill="FFFFFF"/>
        <w:ind w:left="6663"/>
        <w:rPr>
          <w:rFonts w:ascii="Arial" w:hAnsi="Arial" w:cs="Arial"/>
          <w:bCs/>
          <w:color w:val="000000"/>
          <w:sz w:val="20"/>
          <w:szCs w:val="20"/>
        </w:rPr>
      </w:pPr>
      <w:r w:rsidRPr="00BD248D">
        <w:rPr>
          <w:rFonts w:ascii="Arial" w:hAnsi="Arial" w:cs="Arial"/>
          <w:bCs/>
          <w:color w:val="000000"/>
          <w:sz w:val="20"/>
          <w:szCs w:val="20"/>
        </w:rPr>
        <w:t xml:space="preserve">do uchwały </w:t>
      </w:r>
      <w:r w:rsidR="00301D5B">
        <w:rPr>
          <w:rFonts w:ascii="Arial" w:hAnsi="Arial" w:cs="Arial"/>
          <w:bCs/>
          <w:color w:val="000000"/>
          <w:sz w:val="20"/>
          <w:szCs w:val="20"/>
        </w:rPr>
        <w:t>n</w:t>
      </w:r>
      <w:r w:rsidRPr="00BD248D">
        <w:rPr>
          <w:rFonts w:ascii="Arial" w:hAnsi="Arial" w:cs="Arial"/>
          <w:bCs/>
          <w:color w:val="000000"/>
          <w:sz w:val="20"/>
          <w:szCs w:val="20"/>
        </w:rPr>
        <w:t>r …/…/2022</w:t>
      </w:r>
    </w:p>
    <w:p w14:paraId="0C086250" w14:textId="77777777" w:rsidR="00BD248D" w:rsidRPr="00BD248D" w:rsidRDefault="00BD248D" w:rsidP="00BD248D">
      <w:pPr>
        <w:shd w:val="clear" w:color="auto" w:fill="FFFFFF"/>
        <w:ind w:left="6663"/>
        <w:rPr>
          <w:rFonts w:ascii="Arial" w:hAnsi="Arial" w:cs="Arial"/>
          <w:bCs/>
          <w:color w:val="000000"/>
          <w:sz w:val="20"/>
          <w:szCs w:val="20"/>
        </w:rPr>
      </w:pPr>
      <w:r w:rsidRPr="00BD248D">
        <w:rPr>
          <w:rFonts w:ascii="Arial" w:hAnsi="Arial" w:cs="Arial"/>
          <w:bCs/>
          <w:color w:val="000000"/>
          <w:sz w:val="20"/>
          <w:szCs w:val="20"/>
        </w:rPr>
        <w:t>Rady Powiatu w Ostródzie</w:t>
      </w:r>
    </w:p>
    <w:p w14:paraId="38B04E23" w14:textId="77777777" w:rsidR="00BD248D" w:rsidRPr="00BD248D" w:rsidRDefault="00BD248D" w:rsidP="00BD248D">
      <w:pPr>
        <w:shd w:val="clear" w:color="auto" w:fill="FFFFFF"/>
        <w:ind w:left="6663"/>
        <w:rPr>
          <w:rFonts w:ascii="Arial" w:hAnsi="Arial" w:cs="Arial"/>
          <w:bCs/>
          <w:color w:val="000000"/>
          <w:sz w:val="20"/>
          <w:szCs w:val="20"/>
        </w:rPr>
      </w:pPr>
      <w:r w:rsidRPr="00BD248D">
        <w:rPr>
          <w:rFonts w:ascii="Arial" w:hAnsi="Arial" w:cs="Arial"/>
          <w:bCs/>
          <w:color w:val="000000"/>
          <w:sz w:val="20"/>
          <w:szCs w:val="20"/>
        </w:rPr>
        <w:t>z dnia ... grudnia 2022 r.</w:t>
      </w:r>
    </w:p>
    <w:p w14:paraId="5EB25B98" w14:textId="74CE738B" w:rsidR="00BD248D" w:rsidRPr="00BD248D" w:rsidRDefault="00BD248D" w:rsidP="00BD248D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r w:rsidRPr="00BD248D">
        <w:rPr>
          <w:rFonts w:ascii="Arial" w:hAnsi="Arial" w:cs="Arial"/>
          <w:b/>
          <w:bCs/>
          <w:color w:val="000000"/>
          <w:sz w:val="22"/>
          <w:szCs w:val="22"/>
        </w:rPr>
        <w:t>Plan pracy</w:t>
      </w:r>
    </w:p>
    <w:p w14:paraId="7B70CFF9" w14:textId="77777777" w:rsidR="00BD248D" w:rsidRPr="00BD248D" w:rsidRDefault="00BD248D" w:rsidP="00BD248D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r w:rsidRPr="00BD248D">
        <w:rPr>
          <w:rFonts w:ascii="Arial" w:hAnsi="Arial" w:cs="Arial"/>
          <w:b/>
          <w:bCs/>
          <w:color w:val="000000"/>
          <w:sz w:val="22"/>
          <w:szCs w:val="22"/>
        </w:rPr>
        <w:t xml:space="preserve">Komisji Oświaty, Kultury i Sportu </w:t>
      </w:r>
      <w:r w:rsidRPr="00BD248D">
        <w:rPr>
          <w:rFonts w:ascii="Arial" w:hAnsi="Arial" w:cs="Arial"/>
          <w:b/>
          <w:bCs/>
          <w:color w:val="000000"/>
          <w:sz w:val="22"/>
          <w:szCs w:val="22"/>
        </w:rPr>
        <w:br/>
        <w:t>na 2023 rok</w:t>
      </w:r>
    </w:p>
    <w:p w14:paraId="31E78A08" w14:textId="77777777" w:rsidR="00BD248D" w:rsidRPr="00BD248D" w:rsidRDefault="00BD248D" w:rsidP="00BD248D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77" w:type="dxa"/>
        <w:tblInd w:w="-6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5609"/>
        <w:gridCol w:w="2976"/>
        <w:gridCol w:w="1276"/>
      </w:tblGrid>
      <w:tr w:rsidR="00D2599E" w:rsidRPr="00D2599E" w14:paraId="05332B83" w14:textId="77777777" w:rsidTr="00D2599E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71114" w14:textId="77777777" w:rsidR="00BD248D" w:rsidRPr="00D2599E" w:rsidRDefault="00BD248D" w:rsidP="00837486">
            <w:pPr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6DA46" w14:textId="77777777" w:rsidR="00BD248D" w:rsidRPr="00D2599E" w:rsidRDefault="00BD248D" w:rsidP="00837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b/>
                <w:bCs/>
                <w:sz w:val="20"/>
                <w:szCs w:val="20"/>
              </w:rPr>
              <w:t>Tematyka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07723" w14:textId="77777777" w:rsidR="00BD248D" w:rsidRPr="00D2599E" w:rsidRDefault="00BD248D" w:rsidP="00837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b/>
                <w:bCs/>
                <w:sz w:val="20"/>
                <w:szCs w:val="20"/>
              </w:rPr>
              <w:t>Zaproszeni goście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74D09" w14:textId="77777777" w:rsidR="00BD248D" w:rsidRPr="00D2599E" w:rsidRDefault="00BD248D" w:rsidP="00837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b/>
                <w:bCs/>
                <w:sz w:val="20"/>
                <w:szCs w:val="20"/>
              </w:rPr>
              <w:t>Termin</w:t>
            </w:r>
          </w:p>
        </w:tc>
      </w:tr>
      <w:tr w:rsidR="00D2599E" w:rsidRPr="00D2599E" w14:paraId="096AFFED" w14:textId="77777777" w:rsidTr="00D2599E">
        <w:trPr>
          <w:trHeight w:val="152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900E2" w14:textId="77777777" w:rsidR="00BD248D" w:rsidRPr="00D2599E" w:rsidRDefault="00BD248D" w:rsidP="00837486">
            <w:pPr>
              <w:numPr>
                <w:ilvl w:val="0"/>
                <w:numId w:val="1"/>
              </w:numPr>
              <w:tabs>
                <w:tab w:val="clear" w:pos="720"/>
              </w:tabs>
              <w:ind w:left="318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38BBC" w14:textId="614D0B78" w:rsidR="00BD248D" w:rsidRPr="00D2599E" w:rsidRDefault="00BD248D" w:rsidP="00D2599E">
            <w:pPr>
              <w:numPr>
                <w:ilvl w:val="0"/>
                <w:numId w:val="8"/>
              </w:numPr>
              <w:spacing w:after="240"/>
              <w:ind w:left="255"/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sz w:val="20"/>
                <w:szCs w:val="20"/>
              </w:rPr>
              <w:t>Sprawozdanie z działalności Komisji w 2022 roku</w:t>
            </w:r>
            <w:r w:rsidR="00D2599E" w:rsidRPr="00D2599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547686" w14:textId="77777777" w:rsidR="00BD248D" w:rsidRPr="00D2599E" w:rsidRDefault="00BD248D" w:rsidP="00D2599E">
            <w:pPr>
              <w:numPr>
                <w:ilvl w:val="0"/>
                <w:numId w:val="8"/>
              </w:numPr>
              <w:spacing w:after="240"/>
              <w:ind w:left="255"/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sz w:val="20"/>
                <w:szCs w:val="20"/>
              </w:rPr>
              <w:t xml:space="preserve">Realizacja inwestycji oraz remontów w placówkach oświatowych w 2022 r. oraz planowanych w 2023 r.  </w:t>
            </w:r>
          </w:p>
          <w:p w14:paraId="7253DA9A" w14:textId="7DDEF3A7" w:rsidR="00BD248D" w:rsidRPr="00D2599E" w:rsidRDefault="00BD248D" w:rsidP="00D2599E">
            <w:pPr>
              <w:numPr>
                <w:ilvl w:val="0"/>
                <w:numId w:val="8"/>
              </w:numPr>
              <w:spacing w:after="240"/>
              <w:ind w:left="255"/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sz w:val="20"/>
                <w:szCs w:val="20"/>
              </w:rPr>
              <w:t>Koncepcja funkcjonowania i rozwoju Liceum Ogólnokształcącego w Ostródzie</w:t>
            </w:r>
            <w:r w:rsidR="00D2599E" w:rsidRPr="00D2599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91F5B1" w14:textId="5E33F437" w:rsidR="00BD248D" w:rsidRPr="00D2599E" w:rsidRDefault="00BD248D" w:rsidP="00D2599E">
            <w:pPr>
              <w:numPr>
                <w:ilvl w:val="0"/>
                <w:numId w:val="8"/>
              </w:numPr>
              <w:ind w:left="255"/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sz w:val="20"/>
                <w:szCs w:val="20"/>
              </w:rPr>
              <w:t xml:space="preserve">Analiza uchwał będących przedmiotem działalności Komisji w zależności od potrzeb, wynikających </w:t>
            </w:r>
            <w:r w:rsidR="00301D5B">
              <w:rPr>
                <w:rFonts w:ascii="Arial" w:hAnsi="Arial" w:cs="Arial"/>
                <w:sz w:val="20"/>
                <w:szCs w:val="20"/>
              </w:rPr>
              <w:br/>
            </w:r>
            <w:r w:rsidRPr="00D2599E">
              <w:rPr>
                <w:rFonts w:ascii="Arial" w:hAnsi="Arial" w:cs="Arial"/>
                <w:sz w:val="20"/>
                <w:szCs w:val="20"/>
              </w:rPr>
              <w:t xml:space="preserve">m. in. ze zmian w prawie oświatowym i spraw bieżących.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B5215" w14:textId="77777777" w:rsidR="00BD248D" w:rsidRPr="00D2599E" w:rsidRDefault="00BD248D" w:rsidP="008374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11C7D0" w14:textId="77777777" w:rsidR="00D2599E" w:rsidRDefault="00D2599E" w:rsidP="008374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D8ADBF" w14:textId="0B28BB94" w:rsidR="00BD248D" w:rsidRPr="00D2599E" w:rsidRDefault="00BD248D" w:rsidP="00837486">
            <w:pPr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sz w:val="20"/>
                <w:szCs w:val="20"/>
              </w:rPr>
              <w:t xml:space="preserve">Naczelnik Wydziału Inwestycji </w:t>
            </w:r>
            <w:r w:rsidR="00BC4753">
              <w:rPr>
                <w:rFonts w:ascii="Arial" w:hAnsi="Arial" w:cs="Arial"/>
                <w:sz w:val="20"/>
                <w:szCs w:val="20"/>
              </w:rPr>
              <w:br/>
            </w:r>
            <w:r w:rsidRPr="00D2599E">
              <w:rPr>
                <w:rFonts w:ascii="Arial" w:hAnsi="Arial" w:cs="Arial"/>
                <w:sz w:val="20"/>
                <w:szCs w:val="20"/>
              </w:rPr>
              <w:t>i Rozwoju Lokalnego</w:t>
            </w:r>
          </w:p>
          <w:p w14:paraId="1E0208BF" w14:textId="77777777" w:rsidR="00D2599E" w:rsidRDefault="00D2599E" w:rsidP="008374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F1210E" w14:textId="77777777" w:rsidR="00D2599E" w:rsidRDefault="00D2599E" w:rsidP="008374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E421E" w14:textId="4F163B63" w:rsidR="00BD248D" w:rsidRPr="00D2599E" w:rsidRDefault="00BD248D" w:rsidP="00837486">
            <w:pPr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sz w:val="20"/>
                <w:szCs w:val="20"/>
              </w:rPr>
              <w:t xml:space="preserve">Dyrektor LO w Ostródzie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B488C" w14:textId="77777777" w:rsidR="00BD248D" w:rsidRPr="00D2599E" w:rsidRDefault="00BD248D" w:rsidP="00837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sz w:val="20"/>
                <w:szCs w:val="20"/>
              </w:rPr>
              <w:t>I kwartał</w:t>
            </w:r>
          </w:p>
        </w:tc>
      </w:tr>
      <w:tr w:rsidR="00D2599E" w:rsidRPr="00D2599E" w14:paraId="10425886" w14:textId="77777777" w:rsidTr="00D2599E">
        <w:trPr>
          <w:trHeight w:val="170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8CB23" w14:textId="77777777" w:rsidR="00BD248D" w:rsidRPr="00D2599E" w:rsidRDefault="00BD248D" w:rsidP="00837486">
            <w:pPr>
              <w:numPr>
                <w:ilvl w:val="0"/>
                <w:numId w:val="2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5E5B7" w14:textId="75026CDC" w:rsidR="00BD248D" w:rsidRPr="00D2599E" w:rsidRDefault="00BD248D" w:rsidP="00D2599E">
            <w:pPr>
              <w:numPr>
                <w:ilvl w:val="0"/>
                <w:numId w:val="9"/>
              </w:numPr>
              <w:spacing w:after="240"/>
              <w:ind w:left="255"/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sz w:val="20"/>
                <w:szCs w:val="20"/>
              </w:rPr>
              <w:t xml:space="preserve">Informacja na temat projektów realizowanych </w:t>
            </w:r>
            <w:r w:rsidR="00301D5B">
              <w:rPr>
                <w:rFonts w:ascii="Arial" w:hAnsi="Arial" w:cs="Arial"/>
                <w:sz w:val="20"/>
                <w:szCs w:val="20"/>
              </w:rPr>
              <w:br/>
            </w:r>
            <w:r w:rsidRPr="00D2599E">
              <w:rPr>
                <w:rFonts w:ascii="Arial" w:hAnsi="Arial" w:cs="Arial"/>
                <w:sz w:val="20"/>
                <w:szCs w:val="20"/>
              </w:rPr>
              <w:t xml:space="preserve">w placówkach oświatowych Powiatu Ostródzkiego </w:t>
            </w:r>
            <w:r w:rsidR="00301D5B">
              <w:rPr>
                <w:rFonts w:ascii="Arial" w:hAnsi="Arial" w:cs="Arial"/>
                <w:sz w:val="20"/>
                <w:szCs w:val="20"/>
              </w:rPr>
              <w:br/>
            </w:r>
            <w:r w:rsidRPr="00D2599E">
              <w:rPr>
                <w:rFonts w:ascii="Arial" w:hAnsi="Arial" w:cs="Arial"/>
                <w:sz w:val="20"/>
                <w:szCs w:val="20"/>
              </w:rPr>
              <w:t>ze środków zewnętrznych.</w:t>
            </w:r>
          </w:p>
          <w:p w14:paraId="540A7BD0" w14:textId="77777777" w:rsidR="00BD248D" w:rsidRPr="00D2599E" w:rsidRDefault="00BD248D" w:rsidP="00D2599E">
            <w:pPr>
              <w:numPr>
                <w:ilvl w:val="0"/>
                <w:numId w:val="9"/>
              </w:numPr>
              <w:spacing w:after="240"/>
              <w:ind w:left="255"/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sz w:val="20"/>
                <w:szCs w:val="20"/>
              </w:rPr>
              <w:t>Informacja o planowanej ofercie edukacyjnej szkół Powiatu Ostródzkiego na rok szkolny 2023/2024.</w:t>
            </w:r>
          </w:p>
          <w:p w14:paraId="313CCEB4" w14:textId="0685CC00" w:rsidR="00BD248D" w:rsidRPr="00D2599E" w:rsidRDefault="00BD248D" w:rsidP="00D2599E">
            <w:pPr>
              <w:numPr>
                <w:ilvl w:val="0"/>
                <w:numId w:val="9"/>
              </w:numPr>
              <w:ind w:left="255"/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sz w:val="20"/>
                <w:szCs w:val="20"/>
              </w:rPr>
              <w:t xml:space="preserve">Analiza uchwał będących przedmiotem działalności Komisji w zależności od potrzeb, wynikających </w:t>
            </w:r>
            <w:r w:rsidR="00301D5B">
              <w:rPr>
                <w:rFonts w:ascii="Arial" w:hAnsi="Arial" w:cs="Arial"/>
                <w:sz w:val="20"/>
                <w:szCs w:val="20"/>
              </w:rPr>
              <w:br/>
            </w:r>
            <w:r w:rsidRPr="00D2599E">
              <w:rPr>
                <w:rFonts w:ascii="Arial" w:hAnsi="Arial" w:cs="Arial"/>
                <w:sz w:val="20"/>
                <w:szCs w:val="20"/>
              </w:rPr>
              <w:t>m. in. ze zmian w prawie oświatowym i spraw bieżących.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297B3" w14:textId="34B0E17A" w:rsidR="00BD248D" w:rsidRPr="00D2599E" w:rsidRDefault="00BD248D" w:rsidP="00837486">
            <w:pPr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sz w:val="20"/>
                <w:szCs w:val="20"/>
              </w:rPr>
              <w:t xml:space="preserve">Naczelnik Wydziału Inwestycji </w:t>
            </w:r>
            <w:r w:rsidR="00BC4753">
              <w:rPr>
                <w:rFonts w:ascii="Arial" w:hAnsi="Arial" w:cs="Arial"/>
                <w:sz w:val="20"/>
                <w:szCs w:val="20"/>
              </w:rPr>
              <w:br/>
            </w:r>
            <w:r w:rsidRPr="00D2599E">
              <w:rPr>
                <w:rFonts w:ascii="Arial" w:hAnsi="Arial" w:cs="Arial"/>
                <w:sz w:val="20"/>
                <w:szCs w:val="20"/>
              </w:rPr>
              <w:t>i Rozwoju Lokalnego</w:t>
            </w:r>
          </w:p>
          <w:p w14:paraId="1E126C5F" w14:textId="77777777" w:rsidR="00BD248D" w:rsidRPr="00D2599E" w:rsidRDefault="00BD248D" w:rsidP="008374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D63B56" w14:textId="77777777" w:rsidR="00D2599E" w:rsidRDefault="00D2599E" w:rsidP="008374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430C8" w14:textId="178DD2A1" w:rsidR="00BD248D" w:rsidRPr="00D2599E" w:rsidRDefault="00BD248D" w:rsidP="00837486">
            <w:pPr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sz w:val="20"/>
                <w:szCs w:val="20"/>
              </w:rPr>
              <w:t>Naczelnik Wydziału Oświaty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0524E" w14:textId="77777777" w:rsidR="00BD248D" w:rsidRPr="00D2599E" w:rsidRDefault="00BD248D" w:rsidP="00837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sz w:val="20"/>
                <w:szCs w:val="20"/>
              </w:rPr>
              <w:t>II kwartał</w:t>
            </w:r>
          </w:p>
        </w:tc>
      </w:tr>
      <w:tr w:rsidR="00D2599E" w:rsidRPr="00D2599E" w14:paraId="5A78BCFF" w14:textId="77777777" w:rsidTr="00D2599E">
        <w:trPr>
          <w:trHeight w:val="176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ACC84" w14:textId="77777777" w:rsidR="00BD248D" w:rsidRPr="00D2599E" w:rsidRDefault="00BD248D" w:rsidP="00837486">
            <w:pPr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4DADD" w14:textId="77777777" w:rsidR="00BD248D" w:rsidRPr="00D2599E" w:rsidRDefault="00BD248D" w:rsidP="00D2599E">
            <w:pPr>
              <w:numPr>
                <w:ilvl w:val="0"/>
                <w:numId w:val="10"/>
              </w:numPr>
              <w:spacing w:after="240"/>
              <w:ind w:left="255"/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sz w:val="20"/>
                <w:szCs w:val="20"/>
              </w:rPr>
              <w:t>Sytuacja finansowa Szpitala  w Ostródzie S.A.  Realizacja inwestycji.</w:t>
            </w:r>
          </w:p>
          <w:p w14:paraId="359D343E" w14:textId="77777777" w:rsidR="00BD248D" w:rsidRPr="00D2599E" w:rsidRDefault="00BD248D" w:rsidP="00D2599E">
            <w:pPr>
              <w:numPr>
                <w:ilvl w:val="0"/>
                <w:numId w:val="10"/>
              </w:numPr>
              <w:spacing w:after="240"/>
              <w:ind w:left="255"/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sz w:val="20"/>
                <w:szCs w:val="20"/>
              </w:rPr>
              <w:t>Wyniki rekrutacji do szkół i placówek w Powiecie Ostródzkim. Organizacja roku szkolnego 2023/2024.</w:t>
            </w:r>
          </w:p>
          <w:p w14:paraId="6AE9EDD6" w14:textId="6A36E12A" w:rsidR="00BD248D" w:rsidRPr="00D2599E" w:rsidRDefault="00BD248D" w:rsidP="00D2599E">
            <w:pPr>
              <w:numPr>
                <w:ilvl w:val="0"/>
                <w:numId w:val="10"/>
              </w:numPr>
              <w:ind w:left="255"/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sz w:val="20"/>
                <w:szCs w:val="20"/>
              </w:rPr>
              <w:t xml:space="preserve">Analiza uchwał będących przedmiotem działalności Komisji w zależności od potrzeb, wynikających </w:t>
            </w:r>
            <w:r w:rsidR="00301D5B">
              <w:rPr>
                <w:rFonts w:ascii="Arial" w:hAnsi="Arial" w:cs="Arial"/>
                <w:sz w:val="20"/>
                <w:szCs w:val="20"/>
              </w:rPr>
              <w:br/>
            </w:r>
            <w:r w:rsidRPr="00D2599E">
              <w:rPr>
                <w:rFonts w:ascii="Arial" w:hAnsi="Arial" w:cs="Arial"/>
                <w:sz w:val="20"/>
                <w:szCs w:val="20"/>
              </w:rPr>
              <w:t xml:space="preserve">m. in. ze zmian w prawie oświatowym i spraw bieżących.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6173D" w14:textId="77777777" w:rsidR="00BD248D" w:rsidRPr="00D2599E" w:rsidRDefault="00BD248D" w:rsidP="00837486">
            <w:pPr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sz w:val="20"/>
                <w:szCs w:val="20"/>
              </w:rPr>
              <w:t>Prezes Szpitala w Ostródzie S.A.</w:t>
            </w:r>
          </w:p>
          <w:p w14:paraId="708DFCAC" w14:textId="77777777" w:rsidR="00D2599E" w:rsidRDefault="00D2599E" w:rsidP="008374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2C93F4" w14:textId="77777777" w:rsidR="00D2599E" w:rsidRDefault="00D2599E" w:rsidP="008374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C6599A" w14:textId="53AF2BB5" w:rsidR="00BD248D" w:rsidRPr="00D2599E" w:rsidRDefault="00BD248D" w:rsidP="00837486">
            <w:pPr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sz w:val="20"/>
                <w:szCs w:val="20"/>
              </w:rPr>
              <w:t>Naczelnik Wydziału Oświaty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825A2" w14:textId="77777777" w:rsidR="00BD248D" w:rsidRPr="00D2599E" w:rsidRDefault="00BD248D" w:rsidP="00837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sz w:val="20"/>
                <w:szCs w:val="20"/>
              </w:rPr>
              <w:t>III kwartał</w:t>
            </w:r>
          </w:p>
        </w:tc>
      </w:tr>
      <w:tr w:rsidR="00D2599E" w:rsidRPr="00D2599E" w14:paraId="19626E57" w14:textId="77777777" w:rsidTr="00D2599E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77A4C" w14:textId="77777777" w:rsidR="00BD248D" w:rsidRPr="00D2599E" w:rsidRDefault="00BD248D" w:rsidP="00837486">
            <w:pPr>
              <w:numPr>
                <w:ilvl w:val="0"/>
                <w:numId w:val="4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B9286" w14:textId="77777777" w:rsidR="00BD248D" w:rsidRPr="00D2599E" w:rsidRDefault="00BD248D" w:rsidP="00D2599E">
            <w:pPr>
              <w:numPr>
                <w:ilvl w:val="0"/>
                <w:numId w:val="11"/>
              </w:numPr>
              <w:spacing w:after="240"/>
              <w:ind w:left="255"/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sz w:val="20"/>
                <w:szCs w:val="20"/>
              </w:rPr>
              <w:t xml:space="preserve">Zaopiniowanie projektu budżetu na 2024 rok. </w:t>
            </w:r>
          </w:p>
          <w:p w14:paraId="0DD0DB26" w14:textId="77777777" w:rsidR="00BD248D" w:rsidRPr="00D2599E" w:rsidRDefault="00BD248D" w:rsidP="00D2599E">
            <w:pPr>
              <w:numPr>
                <w:ilvl w:val="0"/>
                <w:numId w:val="11"/>
              </w:numPr>
              <w:spacing w:after="240"/>
              <w:ind w:left="255"/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sz w:val="20"/>
                <w:szCs w:val="20"/>
              </w:rPr>
              <w:t>Zajęcia pozalekcyjne realizowane  w powiatowych placówkach oświatowych w roku szkolnym  2022/2023.</w:t>
            </w:r>
          </w:p>
          <w:p w14:paraId="20740AB0" w14:textId="77777777" w:rsidR="00BD248D" w:rsidRPr="00D2599E" w:rsidRDefault="00BD248D" w:rsidP="00D2599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40"/>
              <w:ind w:left="255"/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sz w:val="20"/>
                <w:szCs w:val="20"/>
              </w:rPr>
              <w:t>Opiniowanie wniosków do nagród za wybitne osiągnięcia w  dziedzinach: sportu oraz kultury.</w:t>
            </w:r>
          </w:p>
          <w:p w14:paraId="1ECAB929" w14:textId="5668FEB8" w:rsidR="00BD248D" w:rsidRPr="00D2599E" w:rsidRDefault="00BD248D" w:rsidP="00D2599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40"/>
              <w:ind w:left="255"/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sz w:val="20"/>
                <w:szCs w:val="20"/>
              </w:rPr>
              <w:t>Informacja o nagrodach Starosty za szczególne osiągnięcia dydaktyczno-wychowawcze.</w:t>
            </w:r>
          </w:p>
          <w:p w14:paraId="622E2EB6" w14:textId="77777777" w:rsidR="00BD248D" w:rsidRPr="00D2599E" w:rsidRDefault="00BD248D" w:rsidP="00D2599E">
            <w:pPr>
              <w:numPr>
                <w:ilvl w:val="0"/>
                <w:numId w:val="11"/>
              </w:numPr>
              <w:spacing w:after="240"/>
              <w:ind w:left="255"/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sz w:val="20"/>
                <w:szCs w:val="20"/>
              </w:rPr>
              <w:t>Opracowanie planu pracy Komisji na 2024 rok.</w:t>
            </w:r>
          </w:p>
          <w:p w14:paraId="20C2EDA3" w14:textId="57D389BC" w:rsidR="00BD248D" w:rsidRPr="00D2599E" w:rsidRDefault="00BD248D" w:rsidP="00D2599E">
            <w:pPr>
              <w:numPr>
                <w:ilvl w:val="0"/>
                <w:numId w:val="11"/>
              </w:numPr>
              <w:ind w:left="255"/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sz w:val="20"/>
                <w:szCs w:val="20"/>
              </w:rPr>
              <w:t xml:space="preserve">Analiza uchwał będących przedmiotem działalności Komisji w zależności od potrzeb, wynikających </w:t>
            </w:r>
            <w:r w:rsidR="00301D5B">
              <w:rPr>
                <w:rFonts w:ascii="Arial" w:hAnsi="Arial" w:cs="Arial"/>
                <w:sz w:val="20"/>
                <w:szCs w:val="20"/>
              </w:rPr>
              <w:br/>
            </w:r>
            <w:r w:rsidRPr="00D2599E">
              <w:rPr>
                <w:rFonts w:ascii="Arial" w:hAnsi="Arial" w:cs="Arial"/>
                <w:sz w:val="20"/>
                <w:szCs w:val="20"/>
              </w:rPr>
              <w:t>m. in. ze zmian w prawie oświatowym i spraw bieżących.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340CE" w14:textId="77777777" w:rsidR="00BD248D" w:rsidRPr="00D2599E" w:rsidRDefault="00BD248D" w:rsidP="00837486">
            <w:pPr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sz w:val="20"/>
                <w:szCs w:val="20"/>
              </w:rPr>
              <w:t>Skarbnik Powiatu</w:t>
            </w:r>
          </w:p>
          <w:p w14:paraId="688C15BD" w14:textId="77777777" w:rsidR="00D2599E" w:rsidRDefault="00D2599E" w:rsidP="008374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7A20AF" w14:textId="5E39C01E" w:rsidR="00BD248D" w:rsidRPr="00D2599E" w:rsidRDefault="00BD248D" w:rsidP="00837486">
            <w:pPr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sz w:val="20"/>
                <w:szCs w:val="20"/>
              </w:rPr>
              <w:t>Naczelnik Wydziału Oświaty</w:t>
            </w:r>
          </w:p>
          <w:p w14:paraId="1844D18A" w14:textId="77777777" w:rsidR="00BD248D" w:rsidRPr="00D2599E" w:rsidRDefault="00BD248D" w:rsidP="008374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19F6A4" w14:textId="77777777" w:rsidR="00D2599E" w:rsidRDefault="00D2599E" w:rsidP="008374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274745" w14:textId="612AE181" w:rsidR="00BD248D" w:rsidRPr="00D2599E" w:rsidRDefault="00BD248D" w:rsidP="00837486">
            <w:pPr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sz w:val="20"/>
                <w:szCs w:val="20"/>
              </w:rPr>
              <w:t>Naczelnik Wydziału Oświaty</w:t>
            </w:r>
          </w:p>
          <w:p w14:paraId="34E5D505" w14:textId="77777777" w:rsidR="00BD248D" w:rsidRPr="00D2599E" w:rsidRDefault="00BD248D" w:rsidP="008374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A6E53C" w14:textId="77777777" w:rsidR="00D2599E" w:rsidRDefault="00D2599E" w:rsidP="008374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9E812" w14:textId="1017D72F" w:rsidR="00BD248D" w:rsidRPr="00D2599E" w:rsidRDefault="00BD248D" w:rsidP="00837486">
            <w:pPr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sz w:val="20"/>
                <w:szCs w:val="20"/>
              </w:rPr>
              <w:t>Naczelnik Wydziału Oświaty</w:t>
            </w:r>
          </w:p>
          <w:p w14:paraId="12B8F0C7" w14:textId="77777777" w:rsidR="00BD248D" w:rsidRPr="00D2599E" w:rsidRDefault="00BD248D" w:rsidP="008374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9CE0B" w14:textId="77777777" w:rsidR="00BD248D" w:rsidRPr="00D2599E" w:rsidRDefault="00BD248D" w:rsidP="00837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99E">
              <w:rPr>
                <w:rFonts w:ascii="Arial" w:hAnsi="Arial" w:cs="Arial"/>
                <w:sz w:val="20"/>
                <w:szCs w:val="20"/>
              </w:rPr>
              <w:t>IV kwartał</w:t>
            </w:r>
          </w:p>
        </w:tc>
      </w:tr>
    </w:tbl>
    <w:p w14:paraId="60F17FB9" w14:textId="28E8B6A7" w:rsidR="00BD248D" w:rsidRPr="00BD248D" w:rsidRDefault="00BD248D">
      <w:pPr>
        <w:spacing w:after="160" w:line="259" w:lineRule="auto"/>
        <w:rPr>
          <w:rFonts w:ascii="Arial" w:hAnsi="Arial" w:cs="Arial"/>
        </w:rPr>
      </w:pPr>
      <w:r w:rsidRPr="00BD248D">
        <w:rPr>
          <w:rFonts w:ascii="Arial" w:hAnsi="Arial" w:cs="Arial"/>
        </w:rPr>
        <w:br w:type="page"/>
      </w:r>
    </w:p>
    <w:p w14:paraId="7B1990E6" w14:textId="77777777" w:rsidR="00BD248D" w:rsidRPr="00BD248D" w:rsidRDefault="00BD248D" w:rsidP="00BD248D">
      <w:pPr>
        <w:ind w:left="6379"/>
        <w:rPr>
          <w:rFonts w:ascii="Arial" w:hAnsi="Arial" w:cs="Arial"/>
          <w:sz w:val="20"/>
          <w:szCs w:val="20"/>
        </w:rPr>
      </w:pPr>
      <w:r w:rsidRPr="00BD248D">
        <w:rPr>
          <w:rFonts w:ascii="Arial" w:hAnsi="Arial" w:cs="Arial"/>
          <w:sz w:val="20"/>
          <w:szCs w:val="20"/>
        </w:rPr>
        <w:lastRenderedPageBreak/>
        <w:t>Załącznik Nr 3</w:t>
      </w:r>
    </w:p>
    <w:p w14:paraId="1ED8CF2D" w14:textId="65EAF667" w:rsidR="00BD248D" w:rsidRPr="00BD248D" w:rsidRDefault="00BD248D" w:rsidP="00BD248D">
      <w:pPr>
        <w:ind w:left="6379"/>
        <w:rPr>
          <w:rFonts w:ascii="Arial" w:hAnsi="Arial" w:cs="Arial"/>
          <w:sz w:val="20"/>
          <w:szCs w:val="20"/>
        </w:rPr>
      </w:pPr>
      <w:r w:rsidRPr="00BD248D">
        <w:rPr>
          <w:rFonts w:ascii="Arial" w:hAnsi="Arial" w:cs="Arial"/>
          <w:sz w:val="20"/>
          <w:szCs w:val="20"/>
        </w:rPr>
        <w:t xml:space="preserve">do uchwały </w:t>
      </w:r>
      <w:r w:rsidR="00BC4753">
        <w:rPr>
          <w:rFonts w:ascii="Arial" w:hAnsi="Arial" w:cs="Arial"/>
          <w:sz w:val="20"/>
          <w:szCs w:val="20"/>
        </w:rPr>
        <w:t>n</w:t>
      </w:r>
      <w:r w:rsidRPr="00BD248D">
        <w:rPr>
          <w:rFonts w:ascii="Arial" w:hAnsi="Arial" w:cs="Arial"/>
          <w:sz w:val="20"/>
          <w:szCs w:val="20"/>
        </w:rPr>
        <w:t>r …/…/2022</w:t>
      </w:r>
    </w:p>
    <w:p w14:paraId="7E90C27E" w14:textId="77777777" w:rsidR="00BD248D" w:rsidRPr="00BD248D" w:rsidRDefault="00BD248D" w:rsidP="00BD248D">
      <w:pPr>
        <w:ind w:left="6379"/>
        <w:rPr>
          <w:rFonts w:ascii="Arial" w:hAnsi="Arial" w:cs="Arial"/>
          <w:sz w:val="20"/>
          <w:szCs w:val="20"/>
        </w:rPr>
      </w:pPr>
      <w:r w:rsidRPr="00BD248D">
        <w:rPr>
          <w:rFonts w:ascii="Arial" w:hAnsi="Arial" w:cs="Arial"/>
          <w:sz w:val="20"/>
          <w:szCs w:val="20"/>
        </w:rPr>
        <w:t xml:space="preserve">Rady Powiatu w Ostródzie </w:t>
      </w:r>
    </w:p>
    <w:p w14:paraId="1282511D" w14:textId="06A2DF47" w:rsidR="00BD248D" w:rsidRPr="00BD248D" w:rsidRDefault="00BD248D" w:rsidP="00BD248D">
      <w:pPr>
        <w:ind w:left="6379"/>
        <w:rPr>
          <w:rFonts w:ascii="Arial" w:hAnsi="Arial" w:cs="Arial"/>
          <w:sz w:val="20"/>
          <w:szCs w:val="20"/>
        </w:rPr>
      </w:pPr>
      <w:r w:rsidRPr="00BD248D">
        <w:rPr>
          <w:rFonts w:ascii="Arial" w:hAnsi="Arial" w:cs="Arial"/>
          <w:sz w:val="20"/>
          <w:szCs w:val="20"/>
        </w:rPr>
        <w:t>z dnia …</w:t>
      </w:r>
      <w:r w:rsidR="00BC4753">
        <w:rPr>
          <w:rFonts w:ascii="Arial" w:hAnsi="Arial" w:cs="Arial"/>
          <w:sz w:val="20"/>
          <w:szCs w:val="20"/>
        </w:rPr>
        <w:t xml:space="preserve">grudnia </w:t>
      </w:r>
      <w:r w:rsidRPr="00BD248D">
        <w:rPr>
          <w:rFonts w:ascii="Arial" w:hAnsi="Arial" w:cs="Arial"/>
          <w:sz w:val="20"/>
          <w:szCs w:val="20"/>
        </w:rPr>
        <w:t>2022 r.</w:t>
      </w:r>
    </w:p>
    <w:p w14:paraId="2C6E8A65" w14:textId="77777777" w:rsidR="00BD248D" w:rsidRPr="00BD248D" w:rsidRDefault="00BD248D" w:rsidP="00BD248D">
      <w:pPr>
        <w:rPr>
          <w:rFonts w:ascii="Arial" w:hAnsi="Arial" w:cs="Arial"/>
          <w:sz w:val="20"/>
          <w:szCs w:val="20"/>
        </w:rPr>
      </w:pPr>
    </w:p>
    <w:p w14:paraId="1460732E" w14:textId="77777777" w:rsidR="006E1262" w:rsidRDefault="006E1262" w:rsidP="00BD248D">
      <w:pPr>
        <w:jc w:val="center"/>
        <w:rPr>
          <w:rFonts w:ascii="Arial" w:hAnsi="Arial" w:cs="Arial"/>
          <w:b/>
          <w:sz w:val="22"/>
          <w:szCs w:val="22"/>
        </w:rPr>
      </w:pPr>
    </w:p>
    <w:p w14:paraId="27C01BC3" w14:textId="4A2BFB9C" w:rsidR="00BD248D" w:rsidRPr="00BD248D" w:rsidRDefault="00BD248D" w:rsidP="00BD248D">
      <w:pPr>
        <w:jc w:val="center"/>
        <w:rPr>
          <w:rFonts w:ascii="Arial" w:hAnsi="Arial" w:cs="Arial"/>
          <w:b/>
          <w:sz w:val="22"/>
          <w:szCs w:val="22"/>
        </w:rPr>
      </w:pPr>
      <w:r w:rsidRPr="00BD248D">
        <w:rPr>
          <w:rFonts w:ascii="Arial" w:hAnsi="Arial" w:cs="Arial"/>
          <w:b/>
          <w:sz w:val="22"/>
          <w:szCs w:val="22"/>
        </w:rPr>
        <w:t>Plan pracy</w:t>
      </w:r>
    </w:p>
    <w:p w14:paraId="0FF5BDDE" w14:textId="77777777" w:rsidR="00BD248D" w:rsidRPr="00BD248D" w:rsidRDefault="00BD248D" w:rsidP="00BD248D">
      <w:pPr>
        <w:jc w:val="center"/>
        <w:rPr>
          <w:rFonts w:ascii="Arial" w:hAnsi="Arial" w:cs="Arial"/>
          <w:b/>
          <w:sz w:val="22"/>
          <w:szCs w:val="22"/>
        </w:rPr>
      </w:pPr>
      <w:r w:rsidRPr="00BD248D">
        <w:rPr>
          <w:rFonts w:ascii="Arial" w:hAnsi="Arial" w:cs="Arial"/>
          <w:b/>
          <w:sz w:val="22"/>
          <w:szCs w:val="22"/>
        </w:rPr>
        <w:t>Komisji Rolnictwa, Środowiska i Geodezji</w:t>
      </w:r>
    </w:p>
    <w:p w14:paraId="76CAB925" w14:textId="77777777" w:rsidR="00BD248D" w:rsidRPr="00BD248D" w:rsidRDefault="00BD248D" w:rsidP="00BD248D">
      <w:pPr>
        <w:jc w:val="center"/>
        <w:rPr>
          <w:rFonts w:ascii="Arial" w:hAnsi="Arial" w:cs="Arial"/>
          <w:b/>
          <w:sz w:val="22"/>
          <w:szCs w:val="22"/>
        </w:rPr>
      </w:pPr>
      <w:r w:rsidRPr="00BD248D">
        <w:rPr>
          <w:rFonts w:ascii="Arial" w:hAnsi="Arial" w:cs="Arial"/>
          <w:b/>
          <w:sz w:val="22"/>
          <w:szCs w:val="22"/>
        </w:rPr>
        <w:t>na 2023 rok</w:t>
      </w:r>
    </w:p>
    <w:p w14:paraId="5A2DBC4C" w14:textId="77777777" w:rsidR="00BD248D" w:rsidRPr="00BD248D" w:rsidRDefault="00BD248D" w:rsidP="00BD248D">
      <w:pPr>
        <w:rPr>
          <w:rFonts w:ascii="Arial" w:hAnsi="Arial" w:cs="Arial"/>
        </w:rPr>
      </w:pPr>
    </w:p>
    <w:tbl>
      <w:tblPr>
        <w:tblStyle w:val="Tabela-Siatka"/>
        <w:tblpPr w:leftFromText="141" w:rightFromText="141" w:vertAnchor="page" w:horzAnchor="margin" w:tblpY="3721"/>
        <w:tblW w:w="9209" w:type="dxa"/>
        <w:tblLook w:val="04A0" w:firstRow="1" w:lastRow="0" w:firstColumn="1" w:lastColumn="0" w:noHBand="0" w:noVBand="1"/>
      </w:tblPr>
      <w:tblGrid>
        <w:gridCol w:w="576"/>
        <w:gridCol w:w="5020"/>
        <w:gridCol w:w="2479"/>
        <w:gridCol w:w="1134"/>
      </w:tblGrid>
      <w:tr w:rsidR="006E1262" w:rsidRPr="006E1262" w14:paraId="5B496E65" w14:textId="77777777" w:rsidTr="00D2599E">
        <w:trPr>
          <w:trHeight w:val="703"/>
        </w:trPr>
        <w:tc>
          <w:tcPr>
            <w:tcW w:w="576" w:type="dxa"/>
            <w:vAlign w:val="center"/>
          </w:tcPr>
          <w:p w14:paraId="76C2F6E1" w14:textId="77777777" w:rsidR="006E1262" w:rsidRPr="006E1262" w:rsidRDefault="006E1262" w:rsidP="006E12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1262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020" w:type="dxa"/>
            <w:vAlign w:val="center"/>
          </w:tcPr>
          <w:p w14:paraId="30861378" w14:textId="77777777" w:rsidR="006E1262" w:rsidRPr="006E1262" w:rsidRDefault="006E1262" w:rsidP="006E12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1262">
              <w:rPr>
                <w:rFonts w:ascii="Arial" w:hAnsi="Arial" w:cs="Arial"/>
                <w:b/>
                <w:sz w:val="22"/>
                <w:szCs w:val="22"/>
              </w:rPr>
              <w:t>Tematyka</w:t>
            </w:r>
          </w:p>
        </w:tc>
        <w:tc>
          <w:tcPr>
            <w:tcW w:w="2479" w:type="dxa"/>
            <w:vAlign w:val="center"/>
          </w:tcPr>
          <w:p w14:paraId="22A5B4A4" w14:textId="77777777" w:rsidR="006E1262" w:rsidRPr="006E1262" w:rsidRDefault="006E1262" w:rsidP="006E12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1262">
              <w:rPr>
                <w:rFonts w:ascii="Arial" w:hAnsi="Arial" w:cs="Arial"/>
                <w:b/>
                <w:sz w:val="22"/>
                <w:szCs w:val="22"/>
              </w:rPr>
              <w:t>Zaproszeni goście</w:t>
            </w:r>
          </w:p>
        </w:tc>
        <w:tc>
          <w:tcPr>
            <w:tcW w:w="1134" w:type="dxa"/>
            <w:vAlign w:val="center"/>
          </w:tcPr>
          <w:p w14:paraId="4A0FCD72" w14:textId="77777777" w:rsidR="006E1262" w:rsidRPr="006E1262" w:rsidRDefault="006E1262" w:rsidP="006E12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1262">
              <w:rPr>
                <w:rFonts w:ascii="Arial" w:hAnsi="Arial" w:cs="Arial"/>
                <w:b/>
                <w:sz w:val="22"/>
                <w:szCs w:val="22"/>
              </w:rPr>
              <w:t>Termin</w:t>
            </w:r>
          </w:p>
        </w:tc>
      </w:tr>
      <w:tr w:rsidR="006E1262" w:rsidRPr="006E1262" w14:paraId="5EC096CF" w14:textId="77777777" w:rsidTr="00D2599E">
        <w:trPr>
          <w:trHeight w:val="1130"/>
        </w:trPr>
        <w:tc>
          <w:tcPr>
            <w:tcW w:w="576" w:type="dxa"/>
            <w:vAlign w:val="center"/>
          </w:tcPr>
          <w:p w14:paraId="2B1D0CAF" w14:textId="77777777" w:rsidR="006E1262" w:rsidRPr="006E1262" w:rsidRDefault="006E1262" w:rsidP="006E12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126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020" w:type="dxa"/>
          </w:tcPr>
          <w:p w14:paraId="147C4FF2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13BD80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  <w:r w:rsidRPr="006E1262">
              <w:rPr>
                <w:rFonts w:ascii="Arial" w:hAnsi="Arial" w:cs="Arial"/>
                <w:sz w:val="22"/>
                <w:szCs w:val="22"/>
              </w:rPr>
              <w:t>Sprawozdanie z pracy Komisji w 2022 roku.</w:t>
            </w:r>
          </w:p>
          <w:p w14:paraId="10598F06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  <w:r w:rsidRPr="006E12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6D0A382" w14:textId="77777777" w:rsidR="006E1262" w:rsidRPr="006E1262" w:rsidRDefault="006E1262" w:rsidP="006E1262">
            <w:pPr>
              <w:rPr>
                <w:rFonts w:ascii="Arial" w:hAnsi="Arial" w:cs="Arial"/>
                <w:color w:val="000000"/>
                <w:spacing w:val="-5"/>
                <w:sz w:val="22"/>
                <w:szCs w:val="22"/>
              </w:rPr>
            </w:pPr>
            <w:r w:rsidRPr="006E1262">
              <w:rPr>
                <w:rFonts w:ascii="Arial" w:hAnsi="Arial" w:cs="Arial"/>
                <w:color w:val="000000"/>
                <w:spacing w:val="-5"/>
                <w:sz w:val="22"/>
                <w:szCs w:val="22"/>
              </w:rPr>
              <w:t>Inwestycje i remonty na drogach powiatowych wykonane w 2022 roku oraz planowane w 2023 roku.</w:t>
            </w:r>
          </w:p>
          <w:p w14:paraId="1D1DA0EB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B30DD9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3426F355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51D1E1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ED81F3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9F1F9E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  <w:r w:rsidRPr="006E1262">
              <w:rPr>
                <w:rFonts w:ascii="Arial" w:hAnsi="Arial" w:cs="Arial"/>
                <w:sz w:val="22"/>
                <w:szCs w:val="22"/>
              </w:rPr>
              <w:t xml:space="preserve">Dyrektor Zarządu Dróg Powiatowych </w:t>
            </w:r>
            <w:r w:rsidRPr="006E1262">
              <w:rPr>
                <w:rFonts w:ascii="Arial" w:hAnsi="Arial" w:cs="Arial"/>
                <w:sz w:val="22"/>
                <w:szCs w:val="22"/>
              </w:rPr>
              <w:br/>
              <w:t>w Ostródzie</w:t>
            </w:r>
          </w:p>
          <w:p w14:paraId="4B8CD028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1A6D9D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4EC0D22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  <w:r w:rsidRPr="006E1262">
              <w:rPr>
                <w:rFonts w:ascii="Arial" w:hAnsi="Arial" w:cs="Arial"/>
                <w:sz w:val="22"/>
                <w:szCs w:val="22"/>
              </w:rPr>
              <w:t>I kwartał</w:t>
            </w:r>
          </w:p>
        </w:tc>
      </w:tr>
      <w:tr w:rsidR="006E1262" w:rsidRPr="006E1262" w14:paraId="650CB29D" w14:textId="77777777" w:rsidTr="00D2599E">
        <w:trPr>
          <w:trHeight w:val="3345"/>
        </w:trPr>
        <w:tc>
          <w:tcPr>
            <w:tcW w:w="576" w:type="dxa"/>
            <w:vAlign w:val="center"/>
          </w:tcPr>
          <w:p w14:paraId="1D666BA7" w14:textId="77777777" w:rsidR="006E1262" w:rsidRPr="006E1262" w:rsidRDefault="006E1262" w:rsidP="006E12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126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020" w:type="dxa"/>
          </w:tcPr>
          <w:p w14:paraId="19FCA468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  <w:r w:rsidRPr="006E1262">
              <w:rPr>
                <w:rFonts w:ascii="Arial" w:hAnsi="Arial" w:cs="Arial"/>
                <w:sz w:val="22"/>
                <w:szCs w:val="22"/>
              </w:rPr>
              <w:t>Gospodarka nieruchomościami stanowiącymi własność powiatu – mienie powiatu (stan aktualny, ceny sprzedaży, umowy dzierżaw).</w:t>
            </w:r>
          </w:p>
          <w:p w14:paraId="0C3BF457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1956D0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  <w:r w:rsidRPr="006E1262">
              <w:rPr>
                <w:rFonts w:ascii="Arial" w:hAnsi="Arial" w:cs="Arial"/>
                <w:sz w:val="22"/>
                <w:szCs w:val="22"/>
              </w:rPr>
              <w:t>Realizacja zadań przez Wydział Rolnictwa, Leśnictwa i Ochrony Środowiska w 2022 roku.</w:t>
            </w:r>
          </w:p>
          <w:p w14:paraId="2E246605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6A9C6B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  <w:r w:rsidRPr="006E1262">
              <w:rPr>
                <w:rFonts w:ascii="Arial" w:hAnsi="Arial" w:cs="Arial"/>
                <w:sz w:val="22"/>
                <w:szCs w:val="22"/>
              </w:rPr>
              <w:t>Gospodarka leśna w lasach niepaństwowych</w:t>
            </w:r>
          </w:p>
          <w:p w14:paraId="25FF7D1B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  <w:r w:rsidRPr="006E12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56F2C2E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24FEC378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  <w:r w:rsidRPr="006E1262">
              <w:rPr>
                <w:rFonts w:ascii="Arial" w:hAnsi="Arial" w:cs="Arial"/>
                <w:sz w:val="22"/>
                <w:szCs w:val="22"/>
              </w:rPr>
              <w:t>Naczelnik Wydziału Gospodarki Nieruchomościami</w:t>
            </w:r>
          </w:p>
          <w:p w14:paraId="247D5792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95507B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  <w:r w:rsidRPr="006E1262">
              <w:rPr>
                <w:rFonts w:ascii="Arial" w:hAnsi="Arial" w:cs="Arial"/>
                <w:sz w:val="22"/>
                <w:szCs w:val="22"/>
              </w:rPr>
              <w:t>Naczelnik Wydziału Rolnictwa</w:t>
            </w:r>
          </w:p>
          <w:p w14:paraId="363D73B9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8D4F8E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  <w:r w:rsidRPr="006E1262">
              <w:rPr>
                <w:rFonts w:ascii="Arial" w:hAnsi="Arial" w:cs="Arial"/>
                <w:sz w:val="22"/>
                <w:szCs w:val="22"/>
              </w:rPr>
              <w:t xml:space="preserve">Nadleśniczy wybranego Nadleśnictwa </w:t>
            </w:r>
          </w:p>
          <w:p w14:paraId="3E31E223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BD33C1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  <w:r w:rsidRPr="006E1262">
              <w:rPr>
                <w:rFonts w:ascii="Arial" w:hAnsi="Arial" w:cs="Arial"/>
                <w:sz w:val="22"/>
                <w:szCs w:val="22"/>
              </w:rPr>
              <w:t>Naczelnik Wydziału Rolnictwa</w:t>
            </w:r>
          </w:p>
        </w:tc>
        <w:tc>
          <w:tcPr>
            <w:tcW w:w="1134" w:type="dxa"/>
            <w:vAlign w:val="center"/>
          </w:tcPr>
          <w:p w14:paraId="67774130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  <w:r w:rsidRPr="006E1262">
              <w:rPr>
                <w:rFonts w:ascii="Arial" w:hAnsi="Arial" w:cs="Arial"/>
                <w:sz w:val="22"/>
                <w:szCs w:val="22"/>
              </w:rPr>
              <w:t>II kwartał</w:t>
            </w:r>
          </w:p>
        </w:tc>
      </w:tr>
      <w:tr w:rsidR="006E1262" w:rsidRPr="006E1262" w14:paraId="18D6D2F3" w14:textId="77777777" w:rsidTr="00D2599E">
        <w:trPr>
          <w:trHeight w:val="1130"/>
        </w:trPr>
        <w:tc>
          <w:tcPr>
            <w:tcW w:w="576" w:type="dxa"/>
            <w:vAlign w:val="center"/>
          </w:tcPr>
          <w:p w14:paraId="332D2B9E" w14:textId="77777777" w:rsidR="006E1262" w:rsidRPr="006E1262" w:rsidRDefault="006E1262" w:rsidP="006E12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126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020" w:type="dxa"/>
          </w:tcPr>
          <w:p w14:paraId="66EF2C88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  <w:r w:rsidRPr="006E1262">
              <w:rPr>
                <w:rFonts w:ascii="Arial" w:hAnsi="Arial" w:cs="Arial"/>
                <w:sz w:val="22"/>
                <w:szCs w:val="22"/>
              </w:rPr>
              <w:t>Sytuacja finansowa Szpitala  w Ostródzie S.A.  Realizacja inwestycji.</w:t>
            </w:r>
          </w:p>
          <w:p w14:paraId="008C38F9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725A96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  <w:r w:rsidRPr="006E1262">
              <w:rPr>
                <w:rFonts w:ascii="Arial" w:hAnsi="Arial" w:cs="Arial"/>
                <w:sz w:val="22"/>
                <w:szCs w:val="22"/>
              </w:rPr>
              <w:t>Dotacje ze środków przeznaczonych na zadania z zakresu ochrony środowiska.</w:t>
            </w:r>
          </w:p>
        </w:tc>
        <w:tc>
          <w:tcPr>
            <w:tcW w:w="2479" w:type="dxa"/>
          </w:tcPr>
          <w:p w14:paraId="2409F3D4" w14:textId="6A9FDCC5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  <w:r w:rsidRPr="006E1262">
              <w:rPr>
                <w:rFonts w:ascii="Arial" w:hAnsi="Arial" w:cs="Arial"/>
                <w:sz w:val="22"/>
                <w:szCs w:val="22"/>
              </w:rPr>
              <w:t xml:space="preserve">Prezes Szpitala </w:t>
            </w:r>
            <w:r w:rsidR="00006791">
              <w:rPr>
                <w:rFonts w:ascii="Arial" w:hAnsi="Arial" w:cs="Arial"/>
                <w:sz w:val="22"/>
                <w:szCs w:val="22"/>
              </w:rPr>
              <w:br/>
            </w:r>
            <w:r w:rsidRPr="006E1262">
              <w:rPr>
                <w:rFonts w:ascii="Arial" w:hAnsi="Arial" w:cs="Arial"/>
                <w:sz w:val="22"/>
                <w:szCs w:val="22"/>
              </w:rPr>
              <w:t>w Ostródzie S.A.</w:t>
            </w:r>
          </w:p>
          <w:p w14:paraId="2CDBC7FF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9457C5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  <w:r w:rsidRPr="006E1262">
              <w:rPr>
                <w:rFonts w:ascii="Arial" w:hAnsi="Arial" w:cs="Arial"/>
                <w:sz w:val="22"/>
                <w:szCs w:val="22"/>
              </w:rPr>
              <w:t>Naczelnik Wydziału Rolnictwa</w:t>
            </w:r>
          </w:p>
          <w:p w14:paraId="03F7DF66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741F813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  <w:r w:rsidRPr="006E1262">
              <w:rPr>
                <w:rFonts w:ascii="Arial" w:hAnsi="Arial" w:cs="Arial"/>
                <w:sz w:val="22"/>
                <w:szCs w:val="22"/>
              </w:rPr>
              <w:t>III kwartał</w:t>
            </w:r>
          </w:p>
        </w:tc>
      </w:tr>
      <w:tr w:rsidR="006E1262" w:rsidRPr="006E1262" w14:paraId="5BC23D6D" w14:textId="77777777" w:rsidTr="00D2599E">
        <w:trPr>
          <w:trHeight w:val="1130"/>
        </w:trPr>
        <w:tc>
          <w:tcPr>
            <w:tcW w:w="576" w:type="dxa"/>
            <w:vAlign w:val="center"/>
          </w:tcPr>
          <w:p w14:paraId="04676E93" w14:textId="77777777" w:rsidR="006E1262" w:rsidRPr="006E1262" w:rsidRDefault="006E1262" w:rsidP="006E12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126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020" w:type="dxa"/>
          </w:tcPr>
          <w:p w14:paraId="0F09BD05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A52477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  <w:r w:rsidRPr="006E1262">
              <w:rPr>
                <w:rFonts w:ascii="Arial" w:hAnsi="Arial" w:cs="Arial"/>
                <w:sz w:val="22"/>
                <w:szCs w:val="22"/>
              </w:rPr>
              <w:t>Zaopiniowanie projektu budżetu na 2024 rok.</w:t>
            </w:r>
          </w:p>
          <w:p w14:paraId="71748CD2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4B38D8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  <w:r w:rsidRPr="006E1262">
              <w:rPr>
                <w:rFonts w:ascii="Arial" w:hAnsi="Arial" w:cs="Arial"/>
                <w:sz w:val="22"/>
                <w:szCs w:val="22"/>
              </w:rPr>
              <w:t>Opracowanie planu pracy Komisji na 2024 rok.</w:t>
            </w:r>
          </w:p>
          <w:p w14:paraId="23D08752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11E407E5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0F8B05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  <w:r w:rsidRPr="006E1262">
              <w:rPr>
                <w:rFonts w:ascii="Arial" w:hAnsi="Arial" w:cs="Arial"/>
                <w:sz w:val="22"/>
                <w:szCs w:val="22"/>
              </w:rPr>
              <w:t>Skarbnik Powiatu</w:t>
            </w:r>
          </w:p>
          <w:p w14:paraId="13552CD0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A4F3EA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42E355E" w14:textId="77777777" w:rsidR="006E1262" w:rsidRPr="006E1262" w:rsidRDefault="006E1262" w:rsidP="006E1262">
            <w:pPr>
              <w:rPr>
                <w:rFonts w:ascii="Arial" w:hAnsi="Arial" w:cs="Arial"/>
                <w:sz w:val="22"/>
                <w:szCs w:val="22"/>
              </w:rPr>
            </w:pPr>
            <w:r w:rsidRPr="006E1262">
              <w:rPr>
                <w:rFonts w:ascii="Arial" w:hAnsi="Arial" w:cs="Arial"/>
                <w:sz w:val="22"/>
                <w:szCs w:val="22"/>
              </w:rPr>
              <w:t>IV kwartał</w:t>
            </w:r>
          </w:p>
        </w:tc>
      </w:tr>
    </w:tbl>
    <w:p w14:paraId="02B3F48C" w14:textId="77777777" w:rsidR="00BD248D" w:rsidRPr="00BD248D" w:rsidRDefault="00BD248D" w:rsidP="00BD248D">
      <w:pPr>
        <w:tabs>
          <w:tab w:val="left" w:pos="6150"/>
        </w:tabs>
        <w:rPr>
          <w:rFonts w:ascii="Arial" w:hAnsi="Arial" w:cs="Arial"/>
        </w:rPr>
      </w:pPr>
    </w:p>
    <w:p w14:paraId="7336A73F" w14:textId="50DA4DB9" w:rsidR="00BD248D" w:rsidRPr="00BD248D" w:rsidRDefault="00BD248D">
      <w:pPr>
        <w:spacing w:after="160" w:line="259" w:lineRule="auto"/>
        <w:rPr>
          <w:rFonts w:ascii="Arial" w:hAnsi="Arial" w:cs="Arial"/>
        </w:rPr>
      </w:pPr>
      <w:r w:rsidRPr="00BD248D">
        <w:rPr>
          <w:rFonts w:ascii="Arial" w:hAnsi="Arial" w:cs="Arial"/>
        </w:rPr>
        <w:br w:type="page"/>
      </w:r>
    </w:p>
    <w:p w14:paraId="2FEA91E4" w14:textId="77777777" w:rsidR="00BD248D" w:rsidRPr="00BD248D" w:rsidRDefault="00BD248D" w:rsidP="00BD248D">
      <w:pPr>
        <w:widowControl w:val="0"/>
        <w:shd w:val="clear" w:color="auto" w:fill="FFFFFF"/>
        <w:autoSpaceDE w:val="0"/>
        <w:autoSpaceDN w:val="0"/>
        <w:adjustRightInd w:val="0"/>
        <w:ind w:left="6300"/>
        <w:rPr>
          <w:rFonts w:ascii="Arial" w:hAnsi="Arial" w:cs="Arial"/>
          <w:bCs/>
          <w:color w:val="000000"/>
          <w:spacing w:val="-2"/>
          <w:sz w:val="20"/>
          <w:szCs w:val="20"/>
        </w:rPr>
      </w:pPr>
      <w:r w:rsidRPr="00BD248D">
        <w:rPr>
          <w:rFonts w:ascii="Arial" w:hAnsi="Arial" w:cs="Arial"/>
          <w:bCs/>
          <w:color w:val="000000"/>
          <w:spacing w:val="-2"/>
          <w:sz w:val="20"/>
          <w:szCs w:val="20"/>
        </w:rPr>
        <w:lastRenderedPageBreak/>
        <w:t>Załącznik Nr 4</w:t>
      </w:r>
    </w:p>
    <w:p w14:paraId="54EBB749" w14:textId="33B8CDA6" w:rsidR="00BD248D" w:rsidRPr="00BD248D" w:rsidRDefault="00BD248D" w:rsidP="00BD248D">
      <w:pPr>
        <w:widowControl w:val="0"/>
        <w:shd w:val="clear" w:color="auto" w:fill="FFFFFF"/>
        <w:autoSpaceDE w:val="0"/>
        <w:autoSpaceDN w:val="0"/>
        <w:adjustRightInd w:val="0"/>
        <w:ind w:left="6300"/>
        <w:rPr>
          <w:rFonts w:ascii="Arial" w:hAnsi="Arial" w:cs="Arial"/>
          <w:bCs/>
          <w:color w:val="000000"/>
          <w:spacing w:val="-2"/>
          <w:sz w:val="20"/>
          <w:szCs w:val="20"/>
        </w:rPr>
      </w:pPr>
      <w:r w:rsidRPr="00BD248D">
        <w:rPr>
          <w:rFonts w:ascii="Arial" w:hAnsi="Arial" w:cs="Arial"/>
          <w:bCs/>
          <w:color w:val="000000"/>
          <w:spacing w:val="-2"/>
          <w:sz w:val="20"/>
          <w:szCs w:val="20"/>
        </w:rPr>
        <w:t xml:space="preserve">do uchwały </w:t>
      </w:r>
      <w:r w:rsidR="00BC4753">
        <w:rPr>
          <w:rFonts w:ascii="Arial" w:hAnsi="Arial" w:cs="Arial"/>
          <w:bCs/>
          <w:color w:val="000000"/>
          <w:spacing w:val="-2"/>
          <w:sz w:val="20"/>
          <w:szCs w:val="20"/>
        </w:rPr>
        <w:t>n</w:t>
      </w:r>
      <w:r w:rsidRPr="00BD248D">
        <w:rPr>
          <w:rFonts w:ascii="Arial" w:hAnsi="Arial" w:cs="Arial"/>
          <w:bCs/>
          <w:color w:val="000000"/>
          <w:spacing w:val="-2"/>
          <w:sz w:val="20"/>
          <w:szCs w:val="20"/>
        </w:rPr>
        <w:t>r …/…/2022</w:t>
      </w:r>
    </w:p>
    <w:p w14:paraId="71E35517" w14:textId="77777777" w:rsidR="00BD248D" w:rsidRPr="00BD248D" w:rsidRDefault="00BD248D" w:rsidP="00BD248D">
      <w:pPr>
        <w:widowControl w:val="0"/>
        <w:shd w:val="clear" w:color="auto" w:fill="FFFFFF"/>
        <w:autoSpaceDE w:val="0"/>
        <w:autoSpaceDN w:val="0"/>
        <w:adjustRightInd w:val="0"/>
        <w:ind w:left="6300"/>
        <w:rPr>
          <w:rFonts w:ascii="Arial" w:hAnsi="Arial" w:cs="Arial"/>
          <w:bCs/>
          <w:color w:val="000000"/>
          <w:spacing w:val="-2"/>
          <w:sz w:val="20"/>
          <w:szCs w:val="20"/>
        </w:rPr>
      </w:pPr>
      <w:r w:rsidRPr="00BD248D">
        <w:rPr>
          <w:rFonts w:ascii="Arial" w:hAnsi="Arial" w:cs="Arial"/>
          <w:bCs/>
          <w:color w:val="000000"/>
          <w:spacing w:val="-2"/>
          <w:sz w:val="20"/>
          <w:szCs w:val="20"/>
        </w:rPr>
        <w:t>Rady Powiatu w Ostródzie</w:t>
      </w:r>
    </w:p>
    <w:p w14:paraId="394450F0" w14:textId="0846DFB8" w:rsidR="00BD248D" w:rsidRPr="00BD248D" w:rsidRDefault="00BD248D" w:rsidP="00BD248D">
      <w:pPr>
        <w:widowControl w:val="0"/>
        <w:shd w:val="clear" w:color="auto" w:fill="FFFFFF"/>
        <w:autoSpaceDE w:val="0"/>
        <w:autoSpaceDN w:val="0"/>
        <w:adjustRightInd w:val="0"/>
        <w:ind w:left="6300"/>
        <w:rPr>
          <w:rFonts w:ascii="Arial" w:hAnsi="Arial" w:cs="Arial"/>
          <w:bCs/>
          <w:color w:val="000000"/>
          <w:spacing w:val="-2"/>
          <w:sz w:val="20"/>
          <w:szCs w:val="20"/>
        </w:rPr>
      </w:pPr>
      <w:r w:rsidRPr="00BD248D">
        <w:rPr>
          <w:rFonts w:ascii="Arial" w:hAnsi="Arial" w:cs="Arial"/>
          <w:bCs/>
          <w:color w:val="000000"/>
          <w:spacing w:val="-2"/>
          <w:sz w:val="20"/>
          <w:szCs w:val="20"/>
        </w:rPr>
        <w:t>z dnia …</w:t>
      </w:r>
      <w:r w:rsidR="00BC4753">
        <w:rPr>
          <w:rFonts w:ascii="Arial" w:hAnsi="Arial" w:cs="Arial"/>
          <w:bCs/>
          <w:color w:val="000000"/>
          <w:spacing w:val="-2"/>
          <w:sz w:val="20"/>
          <w:szCs w:val="20"/>
        </w:rPr>
        <w:t>grudnia</w:t>
      </w:r>
      <w:r w:rsidRPr="00BD248D">
        <w:rPr>
          <w:rFonts w:ascii="Arial" w:hAnsi="Arial" w:cs="Arial"/>
          <w:bCs/>
          <w:color w:val="000000"/>
          <w:spacing w:val="-2"/>
          <w:sz w:val="20"/>
          <w:szCs w:val="20"/>
        </w:rPr>
        <w:t xml:space="preserve"> 2022 r.</w:t>
      </w:r>
    </w:p>
    <w:p w14:paraId="0CE1CB27" w14:textId="77777777" w:rsidR="00BD248D" w:rsidRPr="00BD248D" w:rsidRDefault="00BD248D" w:rsidP="00BD248D">
      <w:pPr>
        <w:jc w:val="center"/>
        <w:rPr>
          <w:rFonts w:ascii="Arial" w:hAnsi="Arial" w:cs="Arial"/>
        </w:rPr>
      </w:pPr>
    </w:p>
    <w:p w14:paraId="4D3B40FA" w14:textId="77777777" w:rsidR="00BD248D" w:rsidRPr="00BD248D" w:rsidRDefault="00BD248D" w:rsidP="00BD248D">
      <w:pPr>
        <w:jc w:val="center"/>
        <w:rPr>
          <w:rFonts w:ascii="Arial" w:hAnsi="Arial" w:cs="Arial"/>
        </w:rPr>
      </w:pPr>
    </w:p>
    <w:p w14:paraId="75389E4B" w14:textId="77777777" w:rsidR="00BD248D" w:rsidRPr="00BD248D" w:rsidRDefault="00BD248D" w:rsidP="00BD248D">
      <w:pPr>
        <w:jc w:val="center"/>
        <w:rPr>
          <w:rFonts w:ascii="Arial" w:hAnsi="Arial" w:cs="Arial"/>
          <w:b/>
          <w:sz w:val="22"/>
          <w:szCs w:val="22"/>
        </w:rPr>
      </w:pPr>
      <w:r w:rsidRPr="00BD248D">
        <w:rPr>
          <w:rFonts w:ascii="Arial" w:hAnsi="Arial" w:cs="Arial"/>
          <w:b/>
          <w:sz w:val="22"/>
          <w:szCs w:val="22"/>
        </w:rPr>
        <w:t>Plan Pracy</w:t>
      </w:r>
    </w:p>
    <w:p w14:paraId="181D9D88" w14:textId="77777777" w:rsidR="00BD248D" w:rsidRPr="00BD248D" w:rsidRDefault="00BD248D" w:rsidP="00BD248D">
      <w:pPr>
        <w:jc w:val="center"/>
        <w:rPr>
          <w:rFonts w:ascii="Arial" w:hAnsi="Arial" w:cs="Arial"/>
          <w:b/>
          <w:sz w:val="22"/>
          <w:szCs w:val="22"/>
        </w:rPr>
      </w:pPr>
      <w:r w:rsidRPr="00BD248D">
        <w:rPr>
          <w:rFonts w:ascii="Arial" w:hAnsi="Arial" w:cs="Arial"/>
          <w:b/>
          <w:sz w:val="22"/>
          <w:szCs w:val="22"/>
        </w:rPr>
        <w:t>Komisji Spraw Społecznych, Porządku Publicznego i Zdrowia</w:t>
      </w:r>
    </w:p>
    <w:p w14:paraId="43312EAB" w14:textId="77777777" w:rsidR="00BD248D" w:rsidRPr="00BD248D" w:rsidRDefault="00BD248D" w:rsidP="00BD248D">
      <w:pPr>
        <w:jc w:val="center"/>
        <w:rPr>
          <w:rFonts w:ascii="Arial" w:hAnsi="Arial" w:cs="Arial"/>
          <w:b/>
          <w:sz w:val="22"/>
          <w:szCs w:val="22"/>
        </w:rPr>
      </w:pPr>
      <w:r w:rsidRPr="00BD248D">
        <w:rPr>
          <w:rFonts w:ascii="Arial" w:hAnsi="Arial" w:cs="Arial"/>
          <w:b/>
          <w:sz w:val="22"/>
          <w:szCs w:val="22"/>
        </w:rPr>
        <w:t>na 2023 rok</w:t>
      </w:r>
    </w:p>
    <w:p w14:paraId="50D81BCE" w14:textId="77777777" w:rsidR="00BD248D" w:rsidRPr="00BD248D" w:rsidRDefault="00BD248D" w:rsidP="00BD248D">
      <w:pPr>
        <w:jc w:val="center"/>
        <w:rPr>
          <w:rFonts w:ascii="Arial" w:hAnsi="Arial" w:cs="Arial"/>
          <w:b/>
        </w:rPr>
      </w:pPr>
    </w:p>
    <w:p w14:paraId="0DAF84D5" w14:textId="77777777" w:rsidR="00BD248D" w:rsidRPr="00BD248D" w:rsidRDefault="00BD248D" w:rsidP="00BD248D">
      <w:pPr>
        <w:jc w:val="center"/>
        <w:rPr>
          <w:rFonts w:ascii="Arial" w:hAnsi="Arial" w:cs="Arial"/>
          <w:b/>
        </w:rPr>
      </w:pPr>
    </w:p>
    <w:p w14:paraId="21878E70" w14:textId="77777777" w:rsidR="00BD248D" w:rsidRPr="00BD248D" w:rsidRDefault="00BD248D" w:rsidP="00BD248D">
      <w:pPr>
        <w:jc w:val="center"/>
        <w:rPr>
          <w:rFonts w:ascii="Arial" w:hAnsi="Arial" w:cs="Arial"/>
          <w:b/>
        </w:rPr>
      </w:pPr>
    </w:p>
    <w:p w14:paraId="687014DC" w14:textId="77777777" w:rsidR="00BD248D" w:rsidRPr="00BD248D" w:rsidRDefault="00BD248D" w:rsidP="00BD248D">
      <w:pPr>
        <w:rPr>
          <w:rFonts w:ascii="Arial" w:hAnsi="Arial" w:cs="Arial"/>
        </w:rPr>
      </w:pPr>
    </w:p>
    <w:tbl>
      <w:tblPr>
        <w:tblStyle w:val="Tabela-Siatka"/>
        <w:tblpPr w:leftFromText="141" w:rightFromText="141" w:vertAnchor="page" w:horzAnchor="margin" w:tblpXSpec="center" w:tblpY="4261"/>
        <w:tblW w:w="9889" w:type="dxa"/>
        <w:tblLook w:val="04A0" w:firstRow="1" w:lastRow="0" w:firstColumn="1" w:lastColumn="0" w:noHBand="0" w:noVBand="1"/>
      </w:tblPr>
      <w:tblGrid>
        <w:gridCol w:w="562"/>
        <w:gridCol w:w="5075"/>
        <w:gridCol w:w="2976"/>
        <w:gridCol w:w="1276"/>
      </w:tblGrid>
      <w:tr w:rsidR="00BD248D" w:rsidRPr="00BD248D" w14:paraId="0B610686" w14:textId="77777777" w:rsidTr="00837486">
        <w:tc>
          <w:tcPr>
            <w:tcW w:w="562" w:type="dxa"/>
          </w:tcPr>
          <w:p w14:paraId="2EDD2246" w14:textId="77777777" w:rsidR="00BD248D" w:rsidRPr="00BD248D" w:rsidRDefault="00BD248D" w:rsidP="008374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48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075" w:type="dxa"/>
          </w:tcPr>
          <w:p w14:paraId="7478B5E9" w14:textId="77777777" w:rsidR="00BD248D" w:rsidRPr="00BD248D" w:rsidRDefault="00BD248D" w:rsidP="008374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48D">
              <w:rPr>
                <w:rFonts w:ascii="Arial" w:hAnsi="Arial" w:cs="Arial"/>
                <w:b/>
                <w:sz w:val="22"/>
                <w:szCs w:val="22"/>
              </w:rPr>
              <w:t>Tematyka</w:t>
            </w:r>
          </w:p>
        </w:tc>
        <w:tc>
          <w:tcPr>
            <w:tcW w:w="2976" w:type="dxa"/>
          </w:tcPr>
          <w:p w14:paraId="55E7ADB8" w14:textId="77777777" w:rsidR="00BD248D" w:rsidRPr="00BD248D" w:rsidRDefault="00BD248D" w:rsidP="008374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48D">
              <w:rPr>
                <w:rFonts w:ascii="Arial" w:hAnsi="Arial" w:cs="Arial"/>
                <w:b/>
                <w:sz w:val="22"/>
                <w:szCs w:val="22"/>
              </w:rPr>
              <w:t>Zaproszeni goście</w:t>
            </w:r>
          </w:p>
        </w:tc>
        <w:tc>
          <w:tcPr>
            <w:tcW w:w="1276" w:type="dxa"/>
          </w:tcPr>
          <w:p w14:paraId="34005246" w14:textId="77777777" w:rsidR="00BD248D" w:rsidRPr="00BD248D" w:rsidRDefault="00BD248D" w:rsidP="008374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48D">
              <w:rPr>
                <w:rFonts w:ascii="Arial" w:hAnsi="Arial" w:cs="Arial"/>
                <w:b/>
                <w:sz w:val="22"/>
                <w:szCs w:val="22"/>
              </w:rPr>
              <w:t>Termin</w:t>
            </w:r>
          </w:p>
        </w:tc>
      </w:tr>
      <w:tr w:rsidR="00BD248D" w:rsidRPr="00BD248D" w14:paraId="148875B5" w14:textId="77777777" w:rsidTr="00837486">
        <w:tc>
          <w:tcPr>
            <w:tcW w:w="562" w:type="dxa"/>
            <w:vAlign w:val="center"/>
          </w:tcPr>
          <w:p w14:paraId="2443F3E9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  <w:r w:rsidRPr="00BD248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075" w:type="dxa"/>
          </w:tcPr>
          <w:p w14:paraId="5DF0F215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  <w:r w:rsidRPr="00BD248D">
              <w:rPr>
                <w:rFonts w:ascii="Arial" w:hAnsi="Arial" w:cs="Arial"/>
                <w:sz w:val="22"/>
                <w:szCs w:val="22"/>
              </w:rPr>
              <w:t>Sprawozdanie z działalności Komisji w 2022 roku.</w:t>
            </w:r>
          </w:p>
          <w:p w14:paraId="7F83F18E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D6E44D" w14:textId="00127CC7" w:rsidR="00BD248D" w:rsidRPr="00BD248D" w:rsidRDefault="00BD248D" w:rsidP="008374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48D">
              <w:rPr>
                <w:rFonts w:ascii="Arial" w:hAnsi="Arial" w:cs="Arial"/>
                <w:sz w:val="22"/>
                <w:szCs w:val="22"/>
              </w:rPr>
              <w:t>Informacja na temat inwestycji i remontów na drogach powiatowych w 2022 r. oraz planowanych w 2023 r.</w:t>
            </w:r>
          </w:p>
          <w:p w14:paraId="6601206F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462095" w14:textId="60497CDD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  <w:r w:rsidRPr="00BD248D">
              <w:rPr>
                <w:rFonts w:ascii="Arial" w:hAnsi="Arial" w:cs="Arial"/>
                <w:sz w:val="22"/>
                <w:szCs w:val="22"/>
              </w:rPr>
              <w:t xml:space="preserve">Realizacja powiatowych zadań inwestycyjnych </w:t>
            </w:r>
            <w:r w:rsidR="00006791">
              <w:rPr>
                <w:rFonts w:ascii="Arial" w:hAnsi="Arial" w:cs="Arial"/>
                <w:sz w:val="22"/>
                <w:szCs w:val="22"/>
              </w:rPr>
              <w:br/>
            </w:r>
            <w:r w:rsidRPr="00BD248D">
              <w:rPr>
                <w:rFonts w:ascii="Arial" w:hAnsi="Arial" w:cs="Arial"/>
                <w:sz w:val="22"/>
                <w:szCs w:val="22"/>
              </w:rPr>
              <w:t xml:space="preserve">w 2022 r. oraz planowanych w 2023 r. </w:t>
            </w:r>
          </w:p>
          <w:p w14:paraId="215CE14D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  <w:r w:rsidRPr="00BD248D">
              <w:rPr>
                <w:rFonts w:ascii="Arial" w:hAnsi="Arial" w:cs="Arial"/>
                <w:sz w:val="22"/>
                <w:szCs w:val="22"/>
              </w:rPr>
              <w:t>Pozyskiwanie przez Wydział Inwestycji i Rozwoju Lokalnego środków zewnętrznych .</w:t>
            </w:r>
          </w:p>
        </w:tc>
        <w:tc>
          <w:tcPr>
            <w:tcW w:w="2976" w:type="dxa"/>
          </w:tcPr>
          <w:p w14:paraId="033C1367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C11463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37D5C3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  <w:r w:rsidRPr="00BD248D">
              <w:rPr>
                <w:rFonts w:ascii="Arial" w:hAnsi="Arial" w:cs="Arial"/>
                <w:sz w:val="22"/>
                <w:szCs w:val="22"/>
              </w:rPr>
              <w:t>Dyrektor ZDP w Ostródzie</w:t>
            </w:r>
          </w:p>
          <w:p w14:paraId="5D10625E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9AA9C2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6F49C0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6D0F2A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  <w:r w:rsidRPr="00BD248D">
              <w:rPr>
                <w:rFonts w:ascii="Arial" w:hAnsi="Arial" w:cs="Arial"/>
                <w:sz w:val="22"/>
                <w:szCs w:val="22"/>
              </w:rPr>
              <w:t>Naczelnik Wydziału  Inwestycji i Rozwoju Lokalnego</w:t>
            </w:r>
          </w:p>
        </w:tc>
        <w:tc>
          <w:tcPr>
            <w:tcW w:w="1276" w:type="dxa"/>
            <w:vAlign w:val="center"/>
          </w:tcPr>
          <w:p w14:paraId="5AEB6B83" w14:textId="77777777" w:rsidR="00BD248D" w:rsidRPr="00BD248D" w:rsidRDefault="00BD248D" w:rsidP="0083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48D">
              <w:rPr>
                <w:rFonts w:ascii="Arial" w:hAnsi="Arial" w:cs="Arial"/>
                <w:sz w:val="22"/>
                <w:szCs w:val="22"/>
              </w:rPr>
              <w:t>I kwartał</w:t>
            </w:r>
          </w:p>
        </w:tc>
      </w:tr>
      <w:tr w:rsidR="00BD248D" w:rsidRPr="00BD248D" w14:paraId="3B140C29" w14:textId="77777777" w:rsidTr="00837486">
        <w:tc>
          <w:tcPr>
            <w:tcW w:w="562" w:type="dxa"/>
            <w:vAlign w:val="center"/>
          </w:tcPr>
          <w:p w14:paraId="5218508F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  <w:r w:rsidRPr="00BD248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075" w:type="dxa"/>
            <w:vAlign w:val="center"/>
          </w:tcPr>
          <w:p w14:paraId="09D75372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  <w:r w:rsidRPr="00BD248D">
              <w:rPr>
                <w:rFonts w:ascii="Arial" w:hAnsi="Arial" w:cs="Arial"/>
                <w:sz w:val="22"/>
                <w:szCs w:val="22"/>
              </w:rPr>
              <w:t xml:space="preserve">Sprawozdanie z działalności Powiatowego Centrum Pomocy Rodzinie w Ostródzie za 2022 rok. </w:t>
            </w:r>
          </w:p>
          <w:p w14:paraId="24A8F98F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7A9ED2" w14:textId="2C7417B1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  <w:r w:rsidRPr="00BD248D">
              <w:rPr>
                <w:rFonts w:ascii="Arial" w:hAnsi="Arial" w:cs="Arial"/>
                <w:sz w:val="22"/>
                <w:szCs w:val="22"/>
              </w:rPr>
              <w:t xml:space="preserve">Sprawozdanie z realizacji „Rocznego programu współpracy Powiatu Ostródzkiego </w:t>
            </w:r>
            <w:r w:rsidR="00006791">
              <w:rPr>
                <w:rFonts w:ascii="Arial" w:hAnsi="Arial" w:cs="Arial"/>
                <w:sz w:val="22"/>
                <w:szCs w:val="22"/>
              </w:rPr>
              <w:br/>
            </w:r>
            <w:r w:rsidRPr="00BD248D">
              <w:rPr>
                <w:rFonts w:ascii="Arial" w:hAnsi="Arial" w:cs="Arial"/>
                <w:sz w:val="22"/>
                <w:szCs w:val="22"/>
              </w:rPr>
              <w:t>z Organizacjami Pozarządowymi oraz innymi podmiotami prowadzącymi działalność pożytku publicznego na rok 2022”.</w:t>
            </w:r>
          </w:p>
          <w:p w14:paraId="582B96C9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447537" w14:textId="7CBDBC56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  <w:r w:rsidRPr="00BD248D">
              <w:rPr>
                <w:rFonts w:ascii="Arial" w:hAnsi="Arial" w:cs="Arial"/>
                <w:sz w:val="22"/>
                <w:szCs w:val="22"/>
              </w:rPr>
              <w:t xml:space="preserve">Sprawozdanie z wykonania budżetu powiatu </w:t>
            </w:r>
            <w:r w:rsidR="00006791">
              <w:rPr>
                <w:rFonts w:ascii="Arial" w:hAnsi="Arial" w:cs="Arial"/>
                <w:sz w:val="22"/>
                <w:szCs w:val="22"/>
              </w:rPr>
              <w:br/>
            </w:r>
            <w:r w:rsidRPr="00BD248D">
              <w:rPr>
                <w:rFonts w:ascii="Arial" w:hAnsi="Arial" w:cs="Arial"/>
                <w:sz w:val="22"/>
                <w:szCs w:val="22"/>
              </w:rPr>
              <w:t>za 2022 rok.</w:t>
            </w:r>
          </w:p>
        </w:tc>
        <w:tc>
          <w:tcPr>
            <w:tcW w:w="2976" w:type="dxa"/>
          </w:tcPr>
          <w:p w14:paraId="2C5175E8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  <w:r w:rsidRPr="00BD248D">
              <w:rPr>
                <w:rFonts w:ascii="Arial" w:hAnsi="Arial" w:cs="Arial"/>
                <w:sz w:val="22"/>
                <w:szCs w:val="22"/>
              </w:rPr>
              <w:t>Dyrektor PCPR w Ostródzie</w:t>
            </w:r>
          </w:p>
          <w:p w14:paraId="4C24FE3A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39D2B5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554937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E68631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  <w:r w:rsidRPr="00BD248D">
              <w:rPr>
                <w:rFonts w:ascii="Arial" w:hAnsi="Arial" w:cs="Arial"/>
                <w:sz w:val="22"/>
                <w:szCs w:val="22"/>
              </w:rPr>
              <w:t xml:space="preserve">Koordynator ds. współpracy </w:t>
            </w:r>
          </w:p>
          <w:p w14:paraId="37B6DD05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  <w:r w:rsidRPr="00BD248D">
              <w:rPr>
                <w:rFonts w:ascii="Arial" w:hAnsi="Arial" w:cs="Arial"/>
                <w:sz w:val="22"/>
                <w:szCs w:val="22"/>
              </w:rPr>
              <w:t>z sektorem pozarządowym</w:t>
            </w:r>
          </w:p>
          <w:p w14:paraId="7D49CCC6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41BE78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34C2DB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242D6A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EF1DE3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  <w:r w:rsidRPr="00BD248D">
              <w:rPr>
                <w:rFonts w:ascii="Arial" w:hAnsi="Arial" w:cs="Arial"/>
                <w:sz w:val="22"/>
                <w:szCs w:val="22"/>
              </w:rPr>
              <w:t>Skarbnik Powiatu</w:t>
            </w:r>
          </w:p>
        </w:tc>
        <w:tc>
          <w:tcPr>
            <w:tcW w:w="1276" w:type="dxa"/>
            <w:vAlign w:val="center"/>
          </w:tcPr>
          <w:p w14:paraId="455A7A56" w14:textId="77777777" w:rsidR="00BD248D" w:rsidRPr="00BD248D" w:rsidRDefault="00BD248D" w:rsidP="0083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48D">
              <w:rPr>
                <w:rFonts w:ascii="Arial" w:hAnsi="Arial" w:cs="Arial"/>
                <w:sz w:val="22"/>
                <w:szCs w:val="22"/>
              </w:rPr>
              <w:t>II kwartał</w:t>
            </w:r>
          </w:p>
        </w:tc>
      </w:tr>
      <w:tr w:rsidR="00BD248D" w:rsidRPr="00BD248D" w14:paraId="67B06372" w14:textId="77777777" w:rsidTr="00837486">
        <w:tc>
          <w:tcPr>
            <w:tcW w:w="562" w:type="dxa"/>
            <w:vAlign w:val="center"/>
          </w:tcPr>
          <w:p w14:paraId="0B234F59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  <w:r w:rsidRPr="00BD248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075" w:type="dxa"/>
          </w:tcPr>
          <w:p w14:paraId="64A7C3A0" w14:textId="77777777" w:rsidR="00BD248D" w:rsidRPr="00BD248D" w:rsidRDefault="00BD248D" w:rsidP="00837486">
            <w:pPr>
              <w:rPr>
                <w:rFonts w:ascii="Arial" w:hAnsi="Arial" w:cs="Arial"/>
                <w:color w:val="000000"/>
                <w:spacing w:val="-5"/>
                <w:sz w:val="22"/>
                <w:szCs w:val="28"/>
              </w:rPr>
            </w:pPr>
            <w:r w:rsidRPr="00BD248D">
              <w:rPr>
                <w:rFonts w:ascii="Arial" w:hAnsi="Arial" w:cs="Arial"/>
                <w:color w:val="000000"/>
                <w:spacing w:val="-5"/>
                <w:sz w:val="22"/>
                <w:szCs w:val="28"/>
              </w:rPr>
              <w:t>Sytuacja finansowa Szpitala  w Ostródzie S.A.  Realizacja inwestycji.</w:t>
            </w:r>
          </w:p>
          <w:p w14:paraId="1308B71B" w14:textId="77777777" w:rsidR="00BD248D" w:rsidRPr="00BD248D" w:rsidRDefault="00BD248D" w:rsidP="00837486">
            <w:pPr>
              <w:rPr>
                <w:rFonts w:ascii="Arial" w:hAnsi="Arial" w:cs="Arial"/>
                <w:color w:val="000000"/>
                <w:spacing w:val="-5"/>
                <w:sz w:val="22"/>
                <w:szCs w:val="28"/>
              </w:rPr>
            </w:pPr>
          </w:p>
          <w:p w14:paraId="50654273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  <w:r w:rsidRPr="00BD248D">
              <w:rPr>
                <w:rFonts w:ascii="Arial" w:hAnsi="Arial" w:cs="Arial"/>
                <w:sz w:val="22"/>
                <w:szCs w:val="22"/>
              </w:rPr>
              <w:t>Sprawozdanie z wykonania budżetu powiatu za I półrocze 2023 roku.</w:t>
            </w:r>
          </w:p>
          <w:p w14:paraId="57B32618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C94B47" w14:textId="15EF23AF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  <w:r w:rsidRPr="00BD248D">
              <w:rPr>
                <w:rFonts w:ascii="Arial" w:hAnsi="Arial" w:cs="Arial"/>
                <w:color w:val="000000"/>
                <w:spacing w:val="-5"/>
                <w:sz w:val="22"/>
                <w:szCs w:val="28"/>
              </w:rPr>
              <w:t xml:space="preserve">Informacja o rynku pracy w Powiecie Ostródzkim </w:t>
            </w:r>
            <w:r w:rsidR="00006791">
              <w:rPr>
                <w:rFonts w:ascii="Arial" w:hAnsi="Arial" w:cs="Arial"/>
                <w:color w:val="000000"/>
                <w:spacing w:val="-5"/>
                <w:sz w:val="22"/>
                <w:szCs w:val="28"/>
              </w:rPr>
              <w:br/>
            </w:r>
            <w:r w:rsidRPr="00BD248D">
              <w:rPr>
                <w:rFonts w:ascii="Arial" w:hAnsi="Arial" w:cs="Arial"/>
                <w:color w:val="000000"/>
                <w:spacing w:val="-5"/>
                <w:sz w:val="22"/>
                <w:szCs w:val="28"/>
              </w:rPr>
              <w:t>w pierwszym półroczu 2023 roku.</w:t>
            </w:r>
          </w:p>
        </w:tc>
        <w:tc>
          <w:tcPr>
            <w:tcW w:w="2976" w:type="dxa"/>
          </w:tcPr>
          <w:p w14:paraId="5B598D20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  <w:r w:rsidRPr="00BD248D">
              <w:rPr>
                <w:rFonts w:ascii="Arial" w:hAnsi="Arial" w:cs="Arial"/>
                <w:sz w:val="22"/>
                <w:szCs w:val="22"/>
              </w:rPr>
              <w:t xml:space="preserve">Prezes Zarządu Szpitala </w:t>
            </w:r>
            <w:r w:rsidRPr="00BD248D">
              <w:rPr>
                <w:rFonts w:ascii="Arial" w:hAnsi="Arial" w:cs="Arial"/>
                <w:sz w:val="22"/>
                <w:szCs w:val="22"/>
              </w:rPr>
              <w:br/>
              <w:t>w Ostródzie S.A.</w:t>
            </w:r>
          </w:p>
          <w:p w14:paraId="1587F685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090364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  <w:r w:rsidRPr="00BD248D">
              <w:rPr>
                <w:rFonts w:ascii="Arial" w:hAnsi="Arial" w:cs="Arial"/>
                <w:sz w:val="22"/>
                <w:szCs w:val="22"/>
              </w:rPr>
              <w:t>Skarbnik Powiatu</w:t>
            </w:r>
          </w:p>
          <w:p w14:paraId="20D3DA36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671D02" w14:textId="77777777" w:rsidR="00BD248D" w:rsidRPr="00BD248D" w:rsidRDefault="00BD248D" w:rsidP="00837486">
            <w:pPr>
              <w:rPr>
                <w:rFonts w:ascii="Arial" w:hAnsi="Arial" w:cs="Arial"/>
                <w:color w:val="000000"/>
                <w:spacing w:val="-5"/>
                <w:sz w:val="22"/>
                <w:szCs w:val="28"/>
              </w:rPr>
            </w:pPr>
          </w:p>
          <w:p w14:paraId="60D0DC4C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  <w:r w:rsidRPr="00BD248D">
              <w:rPr>
                <w:rFonts w:ascii="Arial" w:hAnsi="Arial" w:cs="Arial"/>
                <w:color w:val="000000"/>
                <w:spacing w:val="-5"/>
                <w:sz w:val="22"/>
                <w:szCs w:val="28"/>
              </w:rPr>
              <w:t>Dyrektor Powiatowego Urzędu Pracy w Ostródzie</w:t>
            </w:r>
          </w:p>
        </w:tc>
        <w:tc>
          <w:tcPr>
            <w:tcW w:w="1276" w:type="dxa"/>
            <w:vAlign w:val="center"/>
          </w:tcPr>
          <w:p w14:paraId="47A03224" w14:textId="77777777" w:rsidR="00BD248D" w:rsidRPr="00BD248D" w:rsidRDefault="00BD248D" w:rsidP="0083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48D">
              <w:rPr>
                <w:rFonts w:ascii="Arial" w:hAnsi="Arial" w:cs="Arial"/>
                <w:sz w:val="22"/>
                <w:szCs w:val="22"/>
              </w:rPr>
              <w:t>III kwartał</w:t>
            </w:r>
          </w:p>
        </w:tc>
      </w:tr>
      <w:tr w:rsidR="00BD248D" w:rsidRPr="00BD248D" w14:paraId="7CD3DE2A" w14:textId="77777777" w:rsidTr="00837486">
        <w:tc>
          <w:tcPr>
            <w:tcW w:w="562" w:type="dxa"/>
            <w:vAlign w:val="center"/>
          </w:tcPr>
          <w:p w14:paraId="74E3FA7B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  <w:r w:rsidRPr="00BD248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075" w:type="dxa"/>
          </w:tcPr>
          <w:p w14:paraId="690D3A5D" w14:textId="238CC64A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  <w:r w:rsidRPr="00BD248D">
              <w:rPr>
                <w:rFonts w:ascii="Arial" w:hAnsi="Arial" w:cs="Arial"/>
                <w:sz w:val="22"/>
                <w:szCs w:val="22"/>
              </w:rPr>
              <w:t xml:space="preserve">Zaopiniowanie projektu budżetu powiatu </w:t>
            </w:r>
            <w:r w:rsidR="00006791">
              <w:rPr>
                <w:rFonts w:ascii="Arial" w:hAnsi="Arial" w:cs="Arial"/>
                <w:sz w:val="22"/>
                <w:szCs w:val="22"/>
              </w:rPr>
              <w:br/>
            </w:r>
            <w:r w:rsidRPr="00BD248D">
              <w:rPr>
                <w:rFonts w:ascii="Arial" w:hAnsi="Arial" w:cs="Arial"/>
                <w:sz w:val="22"/>
                <w:szCs w:val="22"/>
              </w:rPr>
              <w:t>na 2024 rok.</w:t>
            </w:r>
          </w:p>
          <w:p w14:paraId="3B850163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93199D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  <w:r w:rsidRPr="00BD248D">
              <w:rPr>
                <w:rFonts w:ascii="Arial" w:hAnsi="Arial" w:cs="Arial"/>
                <w:sz w:val="22"/>
                <w:szCs w:val="22"/>
              </w:rPr>
              <w:t>Opracowanie planu pracy Komisji na 2024 rok.</w:t>
            </w:r>
          </w:p>
        </w:tc>
        <w:tc>
          <w:tcPr>
            <w:tcW w:w="2976" w:type="dxa"/>
          </w:tcPr>
          <w:p w14:paraId="3E4A9665" w14:textId="77777777" w:rsidR="00BD248D" w:rsidRPr="00BD248D" w:rsidRDefault="00BD248D" w:rsidP="00837486">
            <w:pPr>
              <w:rPr>
                <w:rFonts w:ascii="Arial" w:hAnsi="Arial" w:cs="Arial"/>
                <w:sz w:val="22"/>
                <w:szCs w:val="22"/>
              </w:rPr>
            </w:pPr>
            <w:r w:rsidRPr="00BD248D">
              <w:rPr>
                <w:rFonts w:ascii="Arial" w:hAnsi="Arial" w:cs="Arial"/>
                <w:sz w:val="22"/>
                <w:szCs w:val="22"/>
              </w:rPr>
              <w:t>Skarbnik Powiatu</w:t>
            </w:r>
          </w:p>
        </w:tc>
        <w:tc>
          <w:tcPr>
            <w:tcW w:w="1276" w:type="dxa"/>
            <w:vAlign w:val="center"/>
          </w:tcPr>
          <w:p w14:paraId="4E786BFE" w14:textId="77777777" w:rsidR="00BD248D" w:rsidRPr="00BD248D" w:rsidRDefault="00BD248D" w:rsidP="0083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48D">
              <w:rPr>
                <w:rFonts w:ascii="Arial" w:hAnsi="Arial" w:cs="Arial"/>
                <w:sz w:val="22"/>
                <w:szCs w:val="22"/>
              </w:rPr>
              <w:t>IV kwartał</w:t>
            </w:r>
          </w:p>
        </w:tc>
      </w:tr>
    </w:tbl>
    <w:p w14:paraId="66FEEADD" w14:textId="77777777" w:rsidR="00BD248D" w:rsidRPr="00BD248D" w:rsidRDefault="00BD248D" w:rsidP="00BD248D">
      <w:pPr>
        <w:rPr>
          <w:rFonts w:ascii="Arial" w:hAnsi="Arial" w:cs="Arial"/>
        </w:rPr>
      </w:pPr>
    </w:p>
    <w:sectPr w:rsidR="00BD248D" w:rsidRPr="00BD2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E21"/>
    <w:multiLevelType w:val="hybridMultilevel"/>
    <w:tmpl w:val="B71ACE88"/>
    <w:lvl w:ilvl="0" w:tplc="4A46BFA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E02"/>
    <w:multiLevelType w:val="hybridMultilevel"/>
    <w:tmpl w:val="4D647194"/>
    <w:lvl w:ilvl="0" w:tplc="4A46BF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color w:val="auto"/>
        <w:spacing w:val="0"/>
        <w:w w:val="100"/>
        <w:kern w:val="0"/>
        <w:position w:val="0"/>
        <w:sz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5719D"/>
    <w:multiLevelType w:val="multilevel"/>
    <w:tmpl w:val="C38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74B38"/>
    <w:multiLevelType w:val="multilevel"/>
    <w:tmpl w:val="ECD8C4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BD62EA"/>
    <w:multiLevelType w:val="hybridMultilevel"/>
    <w:tmpl w:val="DB9EFDA8"/>
    <w:lvl w:ilvl="0" w:tplc="F2509B2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color w:val="auto"/>
        <w:spacing w:val="0"/>
        <w:w w:val="100"/>
        <w:kern w:val="0"/>
        <w:position w:val="0"/>
        <w:sz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E746E"/>
    <w:multiLevelType w:val="multilevel"/>
    <w:tmpl w:val="07883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227F21"/>
    <w:multiLevelType w:val="hybridMultilevel"/>
    <w:tmpl w:val="5C6404E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color w:val="auto"/>
        <w:spacing w:val="0"/>
        <w:w w:val="100"/>
        <w:kern w:val="0"/>
        <w:position w:val="0"/>
        <w:sz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90581"/>
    <w:multiLevelType w:val="hybridMultilevel"/>
    <w:tmpl w:val="A4340F0C"/>
    <w:lvl w:ilvl="0" w:tplc="4A46BFA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97A68"/>
    <w:multiLevelType w:val="hybridMultilevel"/>
    <w:tmpl w:val="052817B6"/>
    <w:lvl w:ilvl="0" w:tplc="F2509B2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color w:val="auto"/>
        <w:spacing w:val="0"/>
        <w:w w:val="100"/>
        <w:kern w:val="0"/>
        <w:position w:val="0"/>
        <w:sz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328B7"/>
    <w:multiLevelType w:val="hybridMultilevel"/>
    <w:tmpl w:val="5C6404E8"/>
    <w:lvl w:ilvl="0" w:tplc="E9BC92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color w:val="auto"/>
        <w:spacing w:val="0"/>
        <w:w w:val="100"/>
        <w:kern w:val="0"/>
        <w:position w:val="0"/>
        <w:sz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F0B95"/>
    <w:multiLevelType w:val="multilevel"/>
    <w:tmpl w:val="02466E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2808964">
    <w:abstractNumId w:val="2"/>
  </w:num>
  <w:num w:numId="2" w16cid:durableId="1351369954">
    <w:abstractNumId w:val="5"/>
    <w:lvlOverride w:ilvl="0">
      <w:lvl w:ilvl="0">
        <w:numFmt w:val="decimal"/>
        <w:lvlText w:val="%1."/>
        <w:lvlJc w:val="left"/>
      </w:lvl>
    </w:lvlOverride>
  </w:num>
  <w:num w:numId="3" w16cid:durableId="443966410">
    <w:abstractNumId w:val="10"/>
    <w:lvlOverride w:ilvl="0">
      <w:lvl w:ilvl="0">
        <w:numFmt w:val="decimal"/>
        <w:lvlText w:val="%1."/>
        <w:lvlJc w:val="left"/>
      </w:lvl>
    </w:lvlOverride>
  </w:num>
  <w:num w:numId="4" w16cid:durableId="906770019">
    <w:abstractNumId w:val="3"/>
    <w:lvlOverride w:ilvl="0">
      <w:lvl w:ilvl="0">
        <w:numFmt w:val="decimal"/>
        <w:lvlText w:val="%1."/>
        <w:lvlJc w:val="left"/>
      </w:lvl>
    </w:lvlOverride>
  </w:num>
  <w:num w:numId="5" w16cid:durableId="472723090">
    <w:abstractNumId w:val="0"/>
  </w:num>
  <w:num w:numId="6" w16cid:durableId="1506436066">
    <w:abstractNumId w:val="7"/>
  </w:num>
  <w:num w:numId="7" w16cid:durableId="849103279">
    <w:abstractNumId w:val="1"/>
  </w:num>
  <w:num w:numId="8" w16cid:durableId="2074157560">
    <w:abstractNumId w:val="9"/>
  </w:num>
  <w:num w:numId="9" w16cid:durableId="1964461963">
    <w:abstractNumId w:val="6"/>
  </w:num>
  <w:num w:numId="10" w16cid:durableId="1791391120">
    <w:abstractNumId w:val="4"/>
  </w:num>
  <w:num w:numId="11" w16cid:durableId="10521897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70"/>
    <w:rsid w:val="00006791"/>
    <w:rsid w:val="00051E09"/>
    <w:rsid w:val="002825DA"/>
    <w:rsid w:val="00301D5B"/>
    <w:rsid w:val="006E1262"/>
    <w:rsid w:val="00A10800"/>
    <w:rsid w:val="00BC4753"/>
    <w:rsid w:val="00BD248D"/>
    <w:rsid w:val="00D2599E"/>
    <w:rsid w:val="00D83470"/>
    <w:rsid w:val="00F6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451C"/>
  <w15:chartTrackingRefBased/>
  <w15:docId w15:val="{622AD22E-2D7B-4F48-B6DB-03E8F26E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2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4EA4E-3B39-450A-8AD0-F1260874F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1077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Markowska</dc:creator>
  <cp:keywords/>
  <dc:description/>
  <cp:lastModifiedBy>Karolina Świątek</cp:lastModifiedBy>
  <cp:revision>7</cp:revision>
  <dcterms:created xsi:type="dcterms:W3CDTF">2022-12-05T11:19:00Z</dcterms:created>
  <dcterms:modified xsi:type="dcterms:W3CDTF">2022-12-05T12:27:00Z</dcterms:modified>
</cp:coreProperties>
</file>